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C6" w:rsidRPr="00B75160" w:rsidRDefault="00C036C6" w:rsidP="00126C60">
      <w:pPr>
        <w:spacing w:before="100" w:beforeAutospacing="1" w:after="0" w:line="240" w:lineRule="auto"/>
        <w:contextualSpacing/>
        <w:rPr>
          <w:rFonts w:cs="Mangal"/>
          <w:sz w:val="12"/>
          <w:szCs w:val="12"/>
          <w:cs/>
          <w:lang w:bidi="hi-IN"/>
        </w:rPr>
      </w:pPr>
    </w:p>
    <w:p w:rsidR="00C036C6" w:rsidRPr="0036098A" w:rsidRDefault="00DD716E" w:rsidP="008725A4">
      <w:pPr>
        <w:spacing w:after="0" w:line="240" w:lineRule="auto"/>
        <w:jc w:val="center"/>
        <w:rPr>
          <w:rFonts w:ascii="Arial Black" w:hAnsi="Arial Black"/>
          <w:b/>
          <w:kern w:val="2"/>
          <w:sz w:val="24"/>
          <w:szCs w:val="24"/>
          <w:u w:val="single"/>
        </w:rPr>
      </w:pPr>
      <w:r w:rsidRPr="0036098A">
        <w:rPr>
          <w:rFonts w:ascii="Arial Black" w:hAnsi="Arial Black"/>
          <w:b/>
          <w:kern w:val="2"/>
          <w:sz w:val="24"/>
          <w:szCs w:val="24"/>
          <w:u w:val="single"/>
        </w:rPr>
        <w:t>INDIAN BANK EDUCATIONAL LOAN</w:t>
      </w:r>
      <w:r w:rsidR="007228D1" w:rsidRPr="0036098A">
        <w:rPr>
          <w:rFonts w:ascii="Arial Black" w:hAnsi="Arial Black"/>
          <w:b/>
          <w:kern w:val="2"/>
          <w:sz w:val="24"/>
          <w:szCs w:val="24"/>
          <w:u w:val="single"/>
        </w:rPr>
        <w:t xml:space="preserve"> FOR</w:t>
      </w:r>
      <w:r w:rsidRPr="0036098A">
        <w:rPr>
          <w:rFonts w:ascii="Arial Black" w:hAnsi="Arial Black"/>
          <w:b/>
          <w:kern w:val="2"/>
          <w:sz w:val="24"/>
          <w:szCs w:val="24"/>
          <w:u w:val="single"/>
        </w:rPr>
        <w:t xml:space="preserve"> PRIME</w:t>
      </w:r>
      <w:r w:rsidR="007228D1" w:rsidRPr="0036098A">
        <w:rPr>
          <w:rFonts w:ascii="Arial Black" w:hAnsi="Arial Black"/>
          <w:b/>
          <w:kern w:val="2"/>
          <w:sz w:val="24"/>
          <w:szCs w:val="24"/>
          <w:u w:val="single"/>
        </w:rPr>
        <w:t xml:space="preserve"> INSTITUTES IN INDIA</w:t>
      </w:r>
    </w:p>
    <w:p w:rsidR="00DD716E" w:rsidRDefault="00DD716E" w:rsidP="00C036C6">
      <w:pPr>
        <w:spacing w:after="0" w:line="240" w:lineRule="auto"/>
        <w:rPr>
          <w:rFonts w:asciiTheme="majorHAnsi" w:hAnsiTheme="majorHAnsi"/>
          <w:b/>
          <w:kern w:val="2"/>
          <w:u w:val="single"/>
        </w:rPr>
      </w:pPr>
    </w:p>
    <w:p w:rsidR="00DD716E" w:rsidRPr="0036098A" w:rsidRDefault="00DD716E" w:rsidP="00C036C6">
      <w:pPr>
        <w:spacing w:after="0" w:line="240" w:lineRule="auto"/>
        <w:rPr>
          <w:rFonts w:ascii="Arial Black" w:hAnsi="Arial Black"/>
          <w:b/>
          <w:kern w:val="2"/>
          <w:sz w:val="24"/>
          <w:szCs w:val="24"/>
          <w:u w:val="single"/>
        </w:rPr>
      </w:pPr>
      <w:r w:rsidRPr="0036098A">
        <w:rPr>
          <w:rFonts w:ascii="Arial Black" w:hAnsi="Arial Black"/>
          <w:b/>
          <w:kern w:val="2"/>
          <w:sz w:val="24"/>
          <w:szCs w:val="24"/>
          <w:u w:val="single"/>
        </w:rPr>
        <w:t>Prime Benefits:-</w:t>
      </w:r>
    </w:p>
    <w:p w:rsidR="00AD2F35" w:rsidRPr="00187DEE" w:rsidRDefault="00187DEE" w:rsidP="00DD716E">
      <w:pPr>
        <w:pStyle w:val="ListParagraph"/>
        <w:numPr>
          <w:ilvl w:val="0"/>
          <w:numId w:val="33"/>
        </w:numPr>
        <w:spacing w:after="0" w:line="240" w:lineRule="auto"/>
        <w:rPr>
          <w:rFonts w:cs="Mangal"/>
          <w:sz w:val="26"/>
          <w:szCs w:val="26"/>
          <w:lang w:bidi="hi-IN"/>
        </w:rPr>
      </w:pPr>
      <w:r w:rsidRPr="00187DEE">
        <w:rPr>
          <w:rFonts w:cs="Mangal"/>
          <w:sz w:val="26"/>
          <w:szCs w:val="26"/>
          <w:lang w:bidi="hi-IN"/>
        </w:rPr>
        <w:t xml:space="preserve">Collateral Free Education Loan to </w:t>
      </w:r>
      <w:r w:rsidR="000B23BC">
        <w:rPr>
          <w:rFonts w:cs="Mangal"/>
          <w:sz w:val="26"/>
          <w:szCs w:val="26"/>
          <w:lang w:bidi="hi-IN"/>
        </w:rPr>
        <w:t xml:space="preserve">students of </w:t>
      </w:r>
      <w:r w:rsidRPr="00187DEE">
        <w:rPr>
          <w:rFonts w:cs="Mangal"/>
          <w:sz w:val="26"/>
          <w:szCs w:val="26"/>
          <w:lang w:bidi="hi-IN"/>
        </w:rPr>
        <w:t>P</w:t>
      </w:r>
      <w:r w:rsidR="00AD2F35" w:rsidRPr="00187DEE">
        <w:rPr>
          <w:rFonts w:cs="Mangal"/>
          <w:sz w:val="26"/>
          <w:szCs w:val="26"/>
          <w:lang w:bidi="hi-IN"/>
        </w:rPr>
        <w:t xml:space="preserve">remier </w:t>
      </w:r>
      <w:r w:rsidRPr="00187DEE">
        <w:rPr>
          <w:rFonts w:cs="Mangal"/>
          <w:sz w:val="26"/>
          <w:szCs w:val="26"/>
          <w:lang w:bidi="hi-IN"/>
        </w:rPr>
        <w:t>I</w:t>
      </w:r>
      <w:r w:rsidR="00AD2F35" w:rsidRPr="00187DEE">
        <w:rPr>
          <w:rFonts w:cs="Mangal"/>
          <w:sz w:val="26"/>
          <w:szCs w:val="26"/>
          <w:lang w:bidi="hi-IN"/>
        </w:rPr>
        <w:t xml:space="preserve">nstitutions </w:t>
      </w:r>
      <w:r w:rsidRPr="00187DEE">
        <w:rPr>
          <w:rFonts w:cs="Mangal"/>
          <w:sz w:val="26"/>
          <w:szCs w:val="26"/>
          <w:lang w:bidi="hi-IN"/>
        </w:rPr>
        <w:t>in India</w:t>
      </w:r>
      <w:r w:rsidR="000B23BC">
        <w:rPr>
          <w:rFonts w:cs="Mangal"/>
          <w:sz w:val="26"/>
          <w:szCs w:val="26"/>
          <w:lang w:bidi="hi-IN"/>
        </w:rPr>
        <w:t>.</w:t>
      </w:r>
    </w:p>
    <w:p w:rsidR="00AD2F35" w:rsidRDefault="00AD2F35" w:rsidP="00DD716E">
      <w:pPr>
        <w:pStyle w:val="ListParagraph"/>
        <w:numPr>
          <w:ilvl w:val="0"/>
          <w:numId w:val="33"/>
        </w:numPr>
        <w:spacing w:after="0" w:line="240" w:lineRule="auto"/>
        <w:rPr>
          <w:rFonts w:cs="Mangal"/>
          <w:sz w:val="26"/>
          <w:szCs w:val="26"/>
          <w:lang w:bidi="hi-IN"/>
        </w:rPr>
      </w:pPr>
      <w:r>
        <w:rPr>
          <w:rFonts w:cs="Mangal"/>
          <w:sz w:val="26"/>
          <w:szCs w:val="26"/>
          <w:lang w:bidi="hi-IN"/>
        </w:rPr>
        <w:t>Margin</w:t>
      </w:r>
      <w:r w:rsidR="00721335">
        <w:rPr>
          <w:rFonts w:cs="Mangal"/>
          <w:sz w:val="26"/>
          <w:szCs w:val="26"/>
          <w:lang w:bidi="hi-IN"/>
        </w:rPr>
        <w:t xml:space="preserve"> &amp; Processing Fee: NIL</w:t>
      </w:r>
    </w:p>
    <w:p w:rsidR="00721335" w:rsidRDefault="00721335" w:rsidP="00DD716E">
      <w:pPr>
        <w:pStyle w:val="ListParagraph"/>
        <w:numPr>
          <w:ilvl w:val="0"/>
          <w:numId w:val="33"/>
        </w:numPr>
        <w:spacing w:after="0" w:line="240" w:lineRule="auto"/>
        <w:rPr>
          <w:rFonts w:cs="Mangal"/>
          <w:sz w:val="26"/>
          <w:szCs w:val="26"/>
          <w:lang w:bidi="hi-IN"/>
        </w:rPr>
      </w:pPr>
      <w:r>
        <w:rPr>
          <w:rFonts w:cs="Mangal"/>
          <w:sz w:val="26"/>
          <w:szCs w:val="26"/>
          <w:lang w:bidi="hi-IN"/>
        </w:rPr>
        <w:t>Repo-linked Rate of Interest (presently 7.15% as on 17.08.2020)</w:t>
      </w:r>
      <w:r w:rsidR="000919B8">
        <w:rPr>
          <w:rFonts w:cs="Mangal"/>
          <w:sz w:val="26"/>
          <w:szCs w:val="26"/>
          <w:lang w:bidi="hi-IN"/>
        </w:rPr>
        <w:t>.</w:t>
      </w:r>
    </w:p>
    <w:p w:rsidR="00AD2F35" w:rsidRDefault="00AD2F35" w:rsidP="00DD716E">
      <w:pPr>
        <w:pStyle w:val="ListParagraph"/>
        <w:numPr>
          <w:ilvl w:val="0"/>
          <w:numId w:val="33"/>
        </w:numPr>
        <w:spacing w:after="0" w:line="240" w:lineRule="auto"/>
        <w:rPr>
          <w:rFonts w:cs="Mangal"/>
          <w:sz w:val="26"/>
          <w:szCs w:val="26"/>
          <w:lang w:bidi="hi-IN"/>
        </w:rPr>
      </w:pPr>
      <w:r>
        <w:rPr>
          <w:rFonts w:cs="Mangal"/>
          <w:sz w:val="26"/>
          <w:szCs w:val="26"/>
          <w:lang w:bidi="hi-IN"/>
        </w:rPr>
        <w:t>Sanction Within TAT</w:t>
      </w:r>
      <w:r w:rsidR="000919B8">
        <w:rPr>
          <w:rFonts w:cs="Mangal"/>
          <w:sz w:val="26"/>
          <w:szCs w:val="26"/>
          <w:lang w:bidi="hi-IN"/>
        </w:rPr>
        <w:t>.</w:t>
      </w:r>
    </w:p>
    <w:p w:rsidR="00AD2F35" w:rsidRDefault="00AD2F35" w:rsidP="00DD716E">
      <w:pPr>
        <w:pStyle w:val="ListParagraph"/>
        <w:numPr>
          <w:ilvl w:val="0"/>
          <w:numId w:val="33"/>
        </w:numPr>
        <w:spacing w:after="0" w:line="240" w:lineRule="auto"/>
        <w:rPr>
          <w:rFonts w:cs="Mangal"/>
          <w:sz w:val="26"/>
          <w:szCs w:val="26"/>
          <w:lang w:bidi="hi-IN"/>
        </w:rPr>
      </w:pPr>
      <w:r>
        <w:rPr>
          <w:rFonts w:cs="Mangal"/>
          <w:sz w:val="26"/>
          <w:szCs w:val="26"/>
          <w:lang w:bidi="hi-IN"/>
        </w:rPr>
        <w:t xml:space="preserve">Education loan for studies </w:t>
      </w:r>
      <w:r w:rsidR="004671F1">
        <w:rPr>
          <w:rFonts w:cs="Mangal"/>
          <w:sz w:val="26"/>
          <w:szCs w:val="26"/>
          <w:lang w:bidi="hi-IN"/>
        </w:rPr>
        <w:t>abroad</w:t>
      </w:r>
      <w:r w:rsidR="00187DEE">
        <w:rPr>
          <w:rFonts w:cs="Mangal"/>
          <w:sz w:val="26"/>
          <w:szCs w:val="26"/>
          <w:lang w:bidi="hi-IN"/>
        </w:rPr>
        <w:t>.</w:t>
      </w:r>
    </w:p>
    <w:p w:rsidR="00AD2F35" w:rsidRDefault="00187DEE" w:rsidP="00DD716E">
      <w:pPr>
        <w:pStyle w:val="ListParagraph"/>
        <w:numPr>
          <w:ilvl w:val="0"/>
          <w:numId w:val="33"/>
        </w:numPr>
        <w:spacing w:after="0" w:line="240" w:lineRule="auto"/>
        <w:rPr>
          <w:rFonts w:cs="Mangal"/>
          <w:sz w:val="26"/>
          <w:szCs w:val="26"/>
          <w:lang w:bidi="hi-IN"/>
        </w:rPr>
      </w:pPr>
      <w:r>
        <w:rPr>
          <w:rFonts w:cs="Mangal"/>
          <w:sz w:val="26"/>
          <w:szCs w:val="26"/>
          <w:lang w:bidi="hi-IN"/>
        </w:rPr>
        <w:t xml:space="preserve">Convenient </w:t>
      </w:r>
      <w:r w:rsidR="004671F1">
        <w:rPr>
          <w:rFonts w:cs="Mangal"/>
          <w:sz w:val="26"/>
          <w:szCs w:val="26"/>
          <w:lang w:bidi="hi-IN"/>
        </w:rPr>
        <w:t xml:space="preserve">Repayment </w:t>
      </w:r>
      <w:r>
        <w:rPr>
          <w:rFonts w:cs="Mangal"/>
          <w:sz w:val="26"/>
          <w:szCs w:val="26"/>
          <w:lang w:bidi="hi-IN"/>
        </w:rPr>
        <w:t xml:space="preserve">Period extended </w:t>
      </w:r>
      <w:r w:rsidR="004671F1">
        <w:rPr>
          <w:rFonts w:cs="Mangal"/>
          <w:sz w:val="26"/>
          <w:szCs w:val="26"/>
          <w:lang w:bidi="hi-IN"/>
        </w:rPr>
        <w:t>upto 180 EMIs.</w:t>
      </w:r>
    </w:p>
    <w:p w:rsidR="004671F1" w:rsidRDefault="004671F1" w:rsidP="004671F1">
      <w:pPr>
        <w:spacing w:after="0" w:line="240" w:lineRule="auto"/>
        <w:rPr>
          <w:rFonts w:cs="Mangal"/>
          <w:sz w:val="26"/>
          <w:szCs w:val="26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2992"/>
        <w:gridCol w:w="7201"/>
      </w:tblGrid>
      <w:tr w:rsidR="004671F1" w:rsidTr="009C689E">
        <w:tc>
          <w:tcPr>
            <w:tcW w:w="3085" w:type="dxa"/>
          </w:tcPr>
          <w:p w:rsidR="004671F1" w:rsidRDefault="004671F1" w:rsidP="004671F1">
            <w:pPr>
              <w:spacing w:after="0" w:line="240" w:lineRule="auto"/>
              <w:jc w:val="center"/>
              <w:rPr>
                <w:rFonts w:cs="Mangal"/>
                <w:b/>
                <w:sz w:val="26"/>
                <w:szCs w:val="26"/>
                <w:lang w:bidi="hi-IN"/>
              </w:rPr>
            </w:pPr>
            <w:r>
              <w:rPr>
                <w:rFonts w:cs="Mangal"/>
                <w:b/>
                <w:sz w:val="26"/>
                <w:szCs w:val="26"/>
                <w:lang w:bidi="hi-IN"/>
              </w:rPr>
              <w:t>Parameters</w:t>
            </w:r>
          </w:p>
        </w:tc>
        <w:tc>
          <w:tcPr>
            <w:tcW w:w="7108" w:type="dxa"/>
          </w:tcPr>
          <w:p w:rsidR="004671F1" w:rsidRDefault="004671F1" w:rsidP="004671F1">
            <w:pPr>
              <w:spacing w:after="0" w:line="240" w:lineRule="auto"/>
              <w:jc w:val="center"/>
              <w:rPr>
                <w:rFonts w:cs="Mangal"/>
                <w:b/>
                <w:sz w:val="26"/>
                <w:szCs w:val="26"/>
                <w:lang w:bidi="hi-IN"/>
              </w:rPr>
            </w:pPr>
            <w:r>
              <w:rPr>
                <w:rFonts w:cs="Mangal"/>
                <w:b/>
                <w:sz w:val="26"/>
                <w:szCs w:val="26"/>
                <w:lang w:bidi="hi-IN"/>
              </w:rPr>
              <w:t>Norms</w:t>
            </w:r>
          </w:p>
        </w:tc>
      </w:tr>
      <w:tr w:rsidR="004671F1" w:rsidTr="009C689E">
        <w:trPr>
          <w:trHeight w:val="350"/>
        </w:trPr>
        <w:tc>
          <w:tcPr>
            <w:tcW w:w="30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84"/>
            </w:tblGrid>
            <w:tr w:rsidR="004671F1" w:rsidRPr="005011C3">
              <w:trPr>
                <w:trHeight w:val="112"/>
              </w:trPr>
              <w:tc>
                <w:tcPr>
                  <w:tcW w:w="0" w:type="auto"/>
                </w:tcPr>
                <w:p w:rsidR="004671F1" w:rsidRPr="005011C3" w:rsidRDefault="004671F1" w:rsidP="00B725E6">
                  <w:pPr>
                    <w:pStyle w:val="Default"/>
                    <w:spacing w:before="100" w:beforeAutospacing="1"/>
                    <w:ind w:left="-108"/>
                    <w:rPr>
                      <w:rFonts w:asciiTheme="majorHAnsi" w:hAnsiTheme="majorHAnsi"/>
                    </w:rPr>
                  </w:pPr>
                  <w:r w:rsidRPr="005011C3">
                    <w:rPr>
                      <w:rFonts w:asciiTheme="majorHAnsi" w:hAnsiTheme="majorHAnsi"/>
                      <w:b/>
                      <w:bCs/>
                    </w:rPr>
                    <w:t>Courses</w:t>
                  </w:r>
                </w:p>
              </w:tc>
            </w:tr>
          </w:tbl>
          <w:p w:rsidR="004671F1" w:rsidRPr="005011C3" w:rsidRDefault="004671F1" w:rsidP="00ED76AA">
            <w:pPr>
              <w:spacing w:after="0" w:line="240" w:lineRule="auto"/>
              <w:rPr>
                <w:rFonts w:asciiTheme="majorHAnsi" w:hAnsiTheme="majorHAnsi" w:cs="Mangal"/>
                <w:b/>
                <w:sz w:val="24"/>
                <w:szCs w:val="24"/>
                <w:lang w:bidi="hi-IN"/>
              </w:rPr>
            </w:pPr>
          </w:p>
        </w:tc>
        <w:tc>
          <w:tcPr>
            <w:tcW w:w="71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98"/>
            </w:tblGrid>
            <w:tr w:rsidR="004671F1" w:rsidRPr="005011C3">
              <w:trPr>
                <w:trHeight w:val="272"/>
              </w:trPr>
              <w:tc>
                <w:tcPr>
                  <w:tcW w:w="0" w:type="auto"/>
                </w:tcPr>
                <w:p w:rsidR="004671F1" w:rsidRPr="005011C3" w:rsidRDefault="004671F1" w:rsidP="00E746F7">
                  <w:pPr>
                    <w:pStyle w:val="Default"/>
                    <w:ind w:left="-123"/>
                    <w:jc w:val="both"/>
                    <w:rPr>
                      <w:rFonts w:asciiTheme="majorHAnsi" w:hAnsiTheme="majorHAnsi"/>
                    </w:rPr>
                  </w:pPr>
                  <w:r w:rsidRPr="005011C3">
                    <w:rPr>
                      <w:rFonts w:asciiTheme="majorHAnsi" w:hAnsiTheme="majorHAnsi"/>
                    </w:rPr>
                    <w:t xml:space="preserve">Any approved course offered by the premier Colleges/ Institutions </w:t>
                  </w:r>
                </w:p>
              </w:tc>
            </w:tr>
          </w:tbl>
          <w:p w:rsidR="004671F1" w:rsidRPr="005011C3" w:rsidRDefault="004671F1" w:rsidP="00490742">
            <w:pPr>
              <w:spacing w:after="0" w:line="240" w:lineRule="auto"/>
              <w:jc w:val="both"/>
              <w:rPr>
                <w:rFonts w:asciiTheme="majorHAnsi" w:hAnsiTheme="majorHAnsi" w:cs="Mangal"/>
                <w:b/>
                <w:sz w:val="24"/>
                <w:szCs w:val="24"/>
                <w:lang w:bidi="hi-IN"/>
              </w:rPr>
            </w:pPr>
          </w:p>
        </w:tc>
      </w:tr>
      <w:tr w:rsidR="004671F1" w:rsidTr="009C689E">
        <w:tc>
          <w:tcPr>
            <w:tcW w:w="30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58"/>
            </w:tblGrid>
            <w:tr w:rsidR="004671F1" w:rsidRPr="005011C3">
              <w:trPr>
                <w:trHeight w:val="112"/>
              </w:trPr>
              <w:tc>
                <w:tcPr>
                  <w:tcW w:w="0" w:type="auto"/>
                </w:tcPr>
                <w:p w:rsidR="004671F1" w:rsidRPr="005011C3" w:rsidRDefault="004671F1" w:rsidP="00B725E6">
                  <w:pPr>
                    <w:pStyle w:val="Default"/>
                    <w:ind w:left="-108"/>
                    <w:rPr>
                      <w:rFonts w:asciiTheme="majorHAnsi" w:hAnsiTheme="majorHAnsi"/>
                    </w:rPr>
                  </w:pPr>
                  <w:r w:rsidRPr="005011C3">
                    <w:rPr>
                      <w:rFonts w:asciiTheme="majorHAnsi" w:hAnsiTheme="majorHAnsi"/>
                      <w:b/>
                      <w:bCs/>
                    </w:rPr>
                    <w:t xml:space="preserve">Beneficiaries </w:t>
                  </w:r>
                </w:p>
              </w:tc>
            </w:tr>
          </w:tbl>
          <w:p w:rsidR="004671F1" w:rsidRPr="005011C3" w:rsidRDefault="004671F1" w:rsidP="004671F1">
            <w:pPr>
              <w:spacing w:after="0" w:line="240" w:lineRule="auto"/>
              <w:rPr>
                <w:rFonts w:asciiTheme="majorHAnsi" w:hAnsiTheme="majorHAnsi" w:cs="Mangal"/>
                <w:b/>
                <w:sz w:val="24"/>
                <w:szCs w:val="24"/>
                <w:lang w:bidi="hi-IN"/>
              </w:rPr>
            </w:pPr>
          </w:p>
        </w:tc>
        <w:tc>
          <w:tcPr>
            <w:tcW w:w="71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064"/>
            </w:tblGrid>
            <w:tr w:rsidR="004671F1" w:rsidRPr="005011C3">
              <w:trPr>
                <w:trHeight w:val="270"/>
              </w:trPr>
              <w:tc>
                <w:tcPr>
                  <w:tcW w:w="0" w:type="auto"/>
                </w:tcPr>
                <w:p w:rsidR="004671F1" w:rsidRPr="005011C3" w:rsidRDefault="004671F1" w:rsidP="00E746F7">
                  <w:pPr>
                    <w:pStyle w:val="Default"/>
                    <w:ind w:left="-123"/>
                    <w:jc w:val="both"/>
                    <w:rPr>
                      <w:rFonts w:asciiTheme="majorHAnsi" w:hAnsiTheme="majorHAnsi"/>
                    </w:rPr>
                  </w:pPr>
                  <w:r w:rsidRPr="005011C3">
                    <w:rPr>
                      <w:rFonts w:asciiTheme="majorHAnsi" w:hAnsiTheme="majorHAnsi"/>
                    </w:rPr>
                    <w:t xml:space="preserve"> Students joining the targeted premier institutions</w:t>
                  </w:r>
                  <w:r w:rsidR="00223158" w:rsidRPr="005011C3">
                    <w:rPr>
                      <w:rFonts w:asciiTheme="majorHAnsi" w:hAnsiTheme="majorHAnsi"/>
                    </w:rPr>
                    <w:t xml:space="preserve"> in India</w:t>
                  </w:r>
                  <w:r w:rsidRPr="005011C3">
                    <w:rPr>
                      <w:rFonts w:asciiTheme="majorHAnsi" w:hAnsiTheme="majorHAnsi"/>
                    </w:rPr>
                    <w:t xml:space="preserve"> </w:t>
                  </w:r>
                </w:p>
              </w:tc>
            </w:tr>
          </w:tbl>
          <w:p w:rsidR="004671F1" w:rsidRPr="005011C3" w:rsidRDefault="004671F1" w:rsidP="00490742">
            <w:pPr>
              <w:spacing w:after="0" w:line="240" w:lineRule="auto"/>
              <w:jc w:val="both"/>
              <w:rPr>
                <w:rFonts w:asciiTheme="majorHAnsi" w:hAnsiTheme="majorHAnsi" w:cs="Mangal"/>
                <w:b/>
                <w:sz w:val="24"/>
                <w:szCs w:val="24"/>
                <w:lang w:bidi="hi-IN"/>
              </w:rPr>
            </w:pPr>
          </w:p>
        </w:tc>
      </w:tr>
      <w:tr w:rsidR="004671F1" w:rsidTr="009C689E">
        <w:tc>
          <w:tcPr>
            <w:tcW w:w="3085" w:type="dxa"/>
          </w:tcPr>
          <w:p w:rsidR="004671F1" w:rsidRPr="005011C3" w:rsidRDefault="004671F1" w:rsidP="00ED76AA">
            <w:pPr>
              <w:spacing w:after="0"/>
              <w:rPr>
                <w:rFonts w:asciiTheme="majorHAnsi" w:hAnsiTheme="majorHAnsi" w:cs="Mangal"/>
                <w:b/>
                <w:sz w:val="24"/>
                <w:szCs w:val="24"/>
                <w:lang w:bidi="hi-IN"/>
              </w:rPr>
            </w:pPr>
            <w:r w:rsidRPr="005011C3">
              <w:rPr>
                <w:rFonts w:asciiTheme="majorHAnsi" w:hAnsiTheme="majorHAnsi" w:cs="Mangal"/>
                <w:b/>
                <w:sz w:val="24"/>
                <w:szCs w:val="24"/>
                <w:lang w:bidi="hi-IN"/>
              </w:rPr>
              <w:t>Loan Limit</w:t>
            </w:r>
          </w:p>
        </w:tc>
        <w:tc>
          <w:tcPr>
            <w:tcW w:w="7108" w:type="dxa"/>
          </w:tcPr>
          <w:p w:rsidR="00ED76AA" w:rsidRPr="005011C3" w:rsidRDefault="004671F1" w:rsidP="004671F1">
            <w:pPr>
              <w:spacing w:after="0" w:line="240" w:lineRule="auto"/>
              <w:rPr>
                <w:rFonts w:asciiTheme="majorHAnsi" w:hAnsiTheme="majorHAnsi" w:cs="Mangal"/>
                <w:sz w:val="24"/>
                <w:szCs w:val="24"/>
                <w:lang w:bidi="hi-IN"/>
              </w:rPr>
            </w:pPr>
            <w:r w:rsidRPr="005011C3">
              <w:rPr>
                <w:rFonts w:asciiTheme="majorHAnsi" w:hAnsiTheme="majorHAnsi" w:cs="Mangal"/>
                <w:sz w:val="24"/>
                <w:szCs w:val="24"/>
                <w:lang w:bidi="hi-IN"/>
              </w:rPr>
              <w:t>Need Based limit</w:t>
            </w:r>
            <w:r w:rsidR="009A7725" w:rsidRPr="005011C3">
              <w:rPr>
                <w:rFonts w:asciiTheme="majorHAnsi" w:hAnsiTheme="majorHAnsi" w:cs="Mangal"/>
                <w:sz w:val="24"/>
                <w:szCs w:val="24"/>
                <w:lang w:bidi="hi-IN"/>
              </w:rPr>
              <w:t xml:space="preserve">.  </w:t>
            </w:r>
            <w:r w:rsidR="00ED76AA" w:rsidRPr="005011C3">
              <w:rPr>
                <w:rFonts w:asciiTheme="majorHAnsi" w:hAnsiTheme="majorHAnsi" w:cs="Mangal"/>
                <w:sz w:val="24"/>
                <w:szCs w:val="24"/>
                <w:lang w:bidi="hi-IN"/>
              </w:rPr>
              <w:t>All expenses for completion of the course under the overall limit</w:t>
            </w:r>
          </w:p>
          <w:tbl>
            <w:tblPr>
              <w:tblStyle w:val="TableGrid"/>
              <w:tblW w:w="6975" w:type="dxa"/>
              <w:tblLook w:val="04A0"/>
            </w:tblPr>
            <w:tblGrid>
              <w:gridCol w:w="2433"/>
              <w:gridCol w:w="4542"/>
            </w:tblGrid>
            <w:tr w:rsidR="00ED76AA" w:rsidRPr="005011C3" w:rsidTr="00490742">
              <w:tc>
                <w:tcPr>
                  <w:tcW w:w="2433" w:type="dxa"/>
                </w:tcPr>
                <w:p w:rsidR="00ED76AA" w:rsidRPr="005011C3" w:rsidRDefault="00ED76AA" w:rsidP="004671F1">
                  <w:pPr>
                    <w:spacing w:after="0" w:line="240" w:lineRule="auto"/>
                    <w:rPr>
                      <w:rFonts w:asciiTheme="majorHAnsi" w:hAnsiTheme="majorHAnsi" w:cs="Mangal"/>
                      <w:b/>
                      <w:sz w:val="24"/>
                      <w:szCs w:val="24"/>
                      <w:lang w:bidi="hi-IN"/>
                    </w:rPr>
                  </w:pPr>
                  <w:r w:rsidRPr="005011C3">
                    <w:rPr>
                      <w:rFonts w:asciiTheme="majorHAnsi" w:hAnsiTheme="majorHAnsi" w:cs="Mangal"/>
                      <w:b/>
                      <w:sz w:val="24"/>
                      <w:szCs w:val="24"/>
                      <w:lang w:bidi="hi-IN"/>
                    </w:rPr>
                    <w:t>Category of Institution</w:t>
                  </w:r>
                </w:p>
              </w:tc>
              <w:tc>
                <w:tcPr>
                  <w:tcW w:w="4542" w:type="dxa"/>
                </w:tcPr>
                <w:p w:rsidR="00ED76AA" w:rsidRPr="005011C3" w:rsidRDefault="00ED76AA" w:rsidP="009A7725">
                  <w:pPr>
                    <w:spacing w:after="0" w:line="240" w:lineRule="auto"/>
                    <w:jc w:val="center"/>
                    <w:rPr>
                      <w:rFonts w:asciiTheme="majorHAnsi" w:hAnsiTheme="majorHAnsi" w:cs="Mangal"/>
                      <w:b/>
                      <w:sz w:val="24"/>
                      <w:szCs w:val="24"/>
                      <w:lang w:bidi="hi-IN"/>
                    </w:rPr>
                  </w:pPr>
                  <w:r w:rsidRPr="005011C3">
                    <w:rPr>
                      <w:rFonts w:asciiTheme="majorHAnsi" w:hAnsiTheme="majorHAnsi" w:cs="Mangal"/>
                      <w:b/>
                      <w:sz w:val="24"/>
                      <w:szCs w:val="24"/>
                      <w:lang w:bidi="hi-IN"/>
                    </w:rPr>
                    <w:t>Collateral free Loan amount upto</w:t>
                  </w:r>
                </w:p>
              </w:tc>
            </w:tr>
            <w:tr w:rsidR="00ED76AA" w:rsidRPr="005011C3" w:rsidTr="00490742">
              <w:tc>
                <w:tcPr>
                  <w:tcW w:w="2433" w:type="dxa"/>
                </w:tcPr>
                <w:p w:rsidR="00ED76AA" w:rsidRPr="005011C3" w:rsidRDefault="00490742" w:rsidP="004671F1">
                  <w:pPr>
                    <w:spacing w:after="0" w:line="240" w:lineRule="auto"/>
                    <w:rPr>
                      <w:rFonts w:asciiTheme="majorHAnsi" w:hAnsiTheme="majorHAnsi" w:cs="Mangal"/>
                      <w:b/>
                      <w:sz w:val="24"/>
                      <w:szCs w:val="24"/>
                      <w:lang w:bidi="hi-IN"/>
                    </w:rPr>
                  </w:pPr>
                  <w:r w:rsidRPr="005011C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Premier Colleges/ Institutions</w:t>
                  </w:r>
                </w:p>
              </w:tc>
              <w:tc>
                <w:tcPr>
                  <w:tcW w:w="4542" w:type="dxa"/>
                </w:tcPr>
                <w:p w:rsidR="00490742" w:rsidRPr="005011C3" w:rsidRDefault="00ED76AA" w:rsidP="00490742">
                  <w:pPr>
                    <w:spacing w:after="0" w:line="240" w:lineRule="auto"/>
                    <w:jc w:val="center"/>
                    <w:rPr>
                      <w:rFonts w:asciiTheme="majorHAnsi" w:hAnsiTheme="majorHAnsi" w:cs="Mangal"/>
                      <w:b/>
                      <w:sz w:val="24"/>
                      <w:szCs w:val="24"/>
                      <w:lang w:bidi="hi-IN"/>
                    </w:rPr>
                  </w:pPr>
                  <w:r w:rsidRPr="005011C3">
                    <w:rPr>
                      <w:rFonts w:asciiTheme="majorHAnsi" w:hAnsiTheme="majorHAnsi" w:cs="Mangal"/>
                      <w:b/>
                      <w:sz w:val="24"/>
                      <w:szCs w:val="24"/>
                      <w:lang w:bidi="hi-IN"/>
                    </w:rPr>
                    <w:t>Rs. 30.00 lakh</w:t>
                  </w:r>
                </w:p>
                <w:p w:rsidR="00ED76AA" w:rsidRPr="005011C3" w:rsidRDefault="00ED76AA" w:rsidP="00490742">
                  <w:pPr>
                    <w:spacing w:after="0" w:line="240" w:lineRule="auto"/>
                    <w:jc w:val="center"/>
                    <w:rPr>
                      <w:rFonts w:asciiTheme="majorHAnsi" w:hAnsiTheme="majorHAnsi" w:cs="Mangal"/>
                      <w:b/>
                      <w:sz w:val="24"/>
                      <w:szCs w:val="24"/>
                      <w:lang w:bidi="hi-IN"/>
                    </w:rPr>
                  </w:pPr>
                  <w:r w:rsidRPr="005011C3">
                    <w:rPr>
                      <w:rFonts w:asciiTheme="majorHAnsi" w:hAnsiTheme="majorHAnsi" w:cs="Mangal"/>
                      <w:b/>
                      <w:sz w:val="24"/>
                      <w:szCs w:val="24"/>
                      <w:lang w:bidi="hi-IN"/>
                    </w:rPr>
                    <w:t>( Rs. 40.00 lakh for ISB only)</w:t>
                  </w:r>
                </w:p>
              </w:tc>
            </w:tr>
          </w:tbl>
          <w:p w:rsidR="004671F1" w:rsidRPr="005011C3" w:rsidRDefault="004671F1" w:rsidP="004671F1">
            <w:pPr>
              <w:spacing w:after="0" w:line="240" w:lineRule="auto"/>
              <w:rPr>
                <w:rFonts w:asciiTheme="majorHAnsi" w:hAnsiTheme="majorHAnsi" w:cs="Mangal"/>
                <w:sz w:val="24"/>
                <w:szCs w:val="24"/>
                <w:lang w:bidi="hi-IN"/>
              </w:rPr>
            </w:pPr>
          </w:p>
        </w:tc>
      </w:tr>
      <w:tr w:rsidR="004671F1" w:rsidTr="009C689E">
        <w:tc>
          <w:tcPr>
            <w:tcW w:w="3085" w:type="dxa"/>
          </w:tcPr>
          <w:p w:rsidR="004671F1" w:rsidRPr="005011C3" w:rsidRDefault="00ED76AA" w:rsidP="004671F1">
            <w:pPr>
              <w:spacing w:after="0" w:line="240" w:lineRule="auto"/>
              <w:rPr>
                <w:rFonts w:asciiTheme="majorHAnsi" w:hAnsiTheme="majorHAnsi" w:cs="Mangal"/>
                <w:b/>
                <w:sz w:val="24"/>
                <w:szCs w:val="24"/>
                <w:lang w:bidi="hi-IN"/>
              </w:rPr>
            </w:pPr>
            <w:r w:rsidRPr="005011C3">
              <w:rPr>
                <w:rFonts w:asciiTheme="majorHAnsi" w:hAnsiTheme="majorHAnsi" w:cs="Mangal"/>
                <w:b/>
                <w:sz w:val="24"/>
                <w:szCs w:val="24"/>
                <w:lang w:bidi="hi-IN"/>
              </w:rPr>
              <w:t>Rate of Interest</w:t>
            </w:r>
          </w:p>
        </w:tc>
        <w:tc>
          <w:tcPr>
            <w:tcW w:w="7108" w:type="dxa"/>
          </w:tcPr>
          <w:p w:rsidR="004671F1" w:rsidRPr="005011C3" w:rsidRDefault="009A7725" w:rsidP="00DF5D3B">
            <w:pPr>
              <w:spacing w:after="0" w:line="240" w:lineRule="auto"/>
              <w:rPr>
                <w:rFonts w:asciiTheme="majorHAnsi" w:hAnsiTheme="majorHAnsi" w:cs="Mangal"/>
                <w:sz w:val="24"/>
                <w:szCs w:val="24"/>
                <w:lang w:bidi="hi-IN"/>
              </w:rPr>
            </w:pPr>
            <w:r w:rsidRPr="005011C3">
              <w:rPr>
                <w:rFonts w:asciiTheme="majorHAnsi" w:hAnsiTheme="majorHAnsi" w:cs="Mangal"/>
                <w:sz w:val="24"/>
                <w:szCs w:val="24"/>
                <w:lang w:bidi="hi-IN"/>
              </w:rPr>
              <w:t>Most competitive Repo-linked</w:t>
            </w:r>
            <w:r w:rsidR="004F5753" w:rsidRPr="005011C3">
              <w:rPr>
                <w:rFonts w:asciiTheme="majorHAnsi" w:hAnsiTheme="majorHAnsi" w:cs="Mangal"/>
                <w:sz w:val="24"/>
                <w:szCs w:val="24"/>
                <w:lang w:bidi="hi-IN"/>
              </w:rPr>
              <w:t xml:space="preserve"> </w:t>
            </w:r>
            <w:r w:rsidR="00F81A20">
              <w:rPr>
                <w:rFonts w:asciiTheme="majorHAnsi" w:hAnsiTheme="majorHAnsi" w:cs="Mangal"/>
                <w:sz w:val="24"/>
                <w:szCs w:val="24"/>
                <w:lang w:bidi="hi-IN"/>
              </w:rPr>
              <w:t>Interest Rate*</w:t>
            </w:r>
            <w:r w:rsidRPr="005011C3">
              <w:rPr>
                <w:rFonts w:asciiTheme="majorHAnsi" w:hAnsiTheme="majorHAnsi" w:cs="Mangal"/>
                <w:sz w:val="24"/>
                <w:szCs w:val="24"/>
                <w:lang w:bidi="hi-IN"/>
              </w:rPr>
              <w:t>(Presently 7.15%)</w:t>
            </w:r>
          </w:p>
        </w:tc>
      </w:tr>
      <w:tr w:rsidR="004671F1" w:rsidTr="009C689E">
        <w:tc>
          <w:tcPr>
            <w:tcW w:w="3085" w:type="dxa"/>
          </w:tcPr>
          <w:p w:rsidR="004671F1" w:rsidRPr="005011C3" w:rsidRDefault="00ED76AA" w:rsidP="004671F1">
            <w:pPr>
              <w:spacing w:after="0" w:line="240" w:lineRule="auto"/>
              <w:rPr>
                <w:rFonts w:asciiTheme="majorHAnsi" w:hAnsiTheme="majorHAnsi" w:cs="Mangal"/>
                <w:b/>
                <w:sz w:val="24"/>
                <w:szCs w:val="24"/>
                <w:lang w:bidi="hi-IN"/>
              </w:rPr>
            </w:pPr>
            <w:r w:rsidRPr="005011C3">
              <w:rPr>
                <w:rFonts w:asciiTheme="majorHAnsi" w:hAnsiTheme="majorHAnsi" w:cs="Mangal"/>
                <w:b/>
                <w:sz w:val="24"/>
                <w:szCs w:val="24"/>
                <w:lang w:bidi="hi-IN"/>
              </w:rPr>
              <w:t>Margin</w:t>
            </w:r>
          </w:p>
        </w:tc>
        <w:tc>
          <w:tcPr>
            <w:tcW w:w="7108" w:type="dxa"/>
          </w:tcPr>
          <w:p w:rsidR="004671F1" w:rsidRPr="005011C3" w:rsidRDefault="00ED76AA" w:rsidP="004671F1">
            <w:pPr>
              <w:spacing w:after="0" w:line="240" w:lineRule="auto"/>
              <w:rPr>
                <w:rFonts w:asciiTheme="majorHAnsi" w:hAnsiTheme="majorHAnsi" w:cs="Mangal"/>
                <w:sz w:val="24"/>
                <w:szCs w:val="24"/>
                <w:lang w:bidi="hi-IN"/>
              </w:rPr>
            </w:pPr>
            <w:r w:rsidRPr="005011C3">
              <w:rPr>
                <w:rFonts w:asciiTheme="majorHAnsi" w:hAnsiTheme="majorHAnsi" w:cs="Mangal"/>
                <w:sz w:val="24"/>
                <w:szCs w:val="24"/>
                <w:lang w:bidi="hi-IN"/>
              </w:rPr>
              <w:t>N</w:t>
            </w:r>
            <w:r w:rsidR="00AB4EBC">
              <w:rPr>
                <w:rFonts w:asciiTheme="majorHAnsi" w:hAnsiTheme="majorHAnsi" w:cs="Mangal"/>
                <w:sz w:val="24"/>
                <w:szCs w:val="24"/>
                <w:lang w:bidi="hi-IN"/>
              </w:rPr>
              <w:t>IL</w:t>
            </w:r>
          </w:p>
        </w:tc>
      </w:tr>
      <w:tr w:rsidR="009C6925" w:rsidTr="009C689E">
        <w:tc>
          <w:tcPr>
            <w:tcW w:w="3085" w:type="dxa"/>
          </w:tcPr>
          <w:p w:rsidR="009C6925" w:rsidRPr="005011C3" w:rsidRDefault="009C6925" w:rsidP="004671F1">
            <w:pPr>
              <w:spacing w:after="0" w:line="240" w:lineRule="auto"/>
              <w:rPr>
                <w:rFonts w:asciiTheme="majorHAnsi" w:hAnsiTheme="majorHAnsi" w:cs="Mangal"/>
                <w:b/>
                <w:sz w:val="24"/>
                <w:szCs w:val="24"/>
                <w:lang w:bidi="hi-IN"/>
              </w:rPr>
            </w:pPr>
            <w:r w:rsidRPr="005011C3">
              <w:rPr>
                <w:rFonts w:asciiTheme="majorHAnsi" w:hAnsiTheme="majorHAnsi" w:cs="Mangal"/>
                <w:b/>
                <w:sz w:val="24"/>
                <w:szCs w:val="24"/>
                <w:lang w:bidi="hi-IN"/>
              </w:rPr>
              <w:t xml:space="preserve">Processing </w:t>
            </w:r>
          </w:p>
        </w:tc>
        <w:tc>
          <w:tcPr>
            <w:tcW w:w="7108" w:type="dxa"/>
          </w:tcPr>
          <w:p w:rsidR="009C6925" w:rsidRPr="005011C3" w:rsidRDefault="009C6925" w:rsidP="004671F1">
            <w:pPr>
              <w:spacing w:after="0" w:line="240" w:lineRule="auto"/>
              <w:rPr>
                <w:rFonts w:asciiTheme="majorHAnsi" w:hAnsiTheme="majorHAnsi" w:cs="Mangal"/>
                <w:sz w:val="24"/>
                <w:szCs w:val="24"/>
                <w:lang w:bidi="hi-IN"/>
              </w:rPr>
            </w:pPr>
            <w:r w:rsidRPr="005011C3">
              <w:rPr>
                <w:rFonts w:asciiTheme="majorHAnsi" w:hAnsiTheme="majorHAnsi" w:cs="Mangal"/>
                <w:sz w:val="24"/>
                <w:szCs w:val="24"/>
                <w:lang w:bidi="hi-IN"/>
              </w:rPr>
              <w:t>N</w:t>
            </w:r>
            <w:r w:rsidR="00AB4EBC">
              <w:rPr>
                <w:rFonts w:asciiTheme="majorHAnsi" w:hAnsiTheme="majorHAnsi" w:cs="Mangal"/>
                <w:sz w:val="24"/>
                <w:szCs w:val="24"/>
                <w:lang w:bidi="hi-IN"/>
              </w:rPr>
              <w:t>IL</w:t>
            </w:r>
          </w:p>
        </w:tc>
      </w:tr>
      <w:tr w:rsidR="004671F1" w:rsidTr="009C689E">
        <w:tc>
          <w:tcPr>
            <w:tcW w:w="3085" w:type="dxa"/>
          </w:tcPr>
          <w:p w:rsidR="004671F1" w:rsidRPr="005011C3" w:rsidRDefault="00ED76AA" w:rsidP="004671F1">
            <w:pPr>
              <w:spacing w:after="0" w:line="240" w:lineRule="auto"/>
              <w:rPr>
                <w:rFonts w:asciiTheme="majorHAnsi" w:hAnsiTheme="majorHAnsi" w:cs="Mangal"/>
                <w:b/>
                <w:sz w:val="24"/>
                <w:szCs w:val="24"/>
                <w:lang w:bidi="hi-IN"/>
              </w:rPr>
            </w:pPr>
            <w:r w:rsidRPr="005011C3">
              <w:rPr>
                <w:rFonts w:asciiTheme="majorHAnsi" w:hAnsiTheme="majorHAnsi" w:cs="Mangal"/>
                <w:b/>
                <w:sz w:val="24"/>
                <w:szCs w:val="24"/>
                <w:lang w:bidi="hi-IN"/>
              </w:rPr>
              <w:t>Moratorium</w:t>
            </w:r>
          </w:p>
        </w:tc>
        <w:tc>
          <w:tcPr>
            <w:tcW w:w="7108" w:type="dxa"/>
          </w:tcPr>
          <w:p w:rsidR="004671F1" w:rsidRPr="005011C3" w:rsidRDefault="00ED76AA" w:rsidP="004671F1">
            <w:pPr>
              <w:spacing w:after="0" w:line="240" w:lineRule="auto"/>
              <w:rPr>
                <w:rFonts w:asciiTheme="majorHAnsi" w:hAnsiTheme="majorHAnsi" w:cs="Mangal"/>
                <w:sz w:val="24"/>
                <w:szCs w:val="24"/>
                <w:lang w:bidi="hi-IN"/>
              </w:rPr>
            </w:pPr>
            <w:r w:rsidRPr="005011C3">
              <w:rPr>
                <w:rFonts w:asciiTheme="majorHAnsi" w:hAnsiTheme="majorHAnsi" w:cs="Mangal"/>
                <w:sz w:val="24"/>
                <w:szCs w:val="24"/>
                <w:lang w:bidi="hi-IN"/>
              </w:rPr>
              <w:t>Course period+ 1year</w:t>
            </w:r>
          </w:p>
        </w:tc>
      </w:tr>
      <w:tr w:rsidR="004671F1" w:rsidTr="009C689E">
        <w:tc>
          <w:tcPr>
            <w:tcW w:w="3085" w:type="dxa"/>
          </w:tcPr>
          <w:p w:rsidR="004671F1" w:rsidRPr="005011C3" w:rsidRDefault="00ED76AA" w:rsidP="004671F1">
            <w:pPr>
              <w:spacing w:after="0" w:line="240" w:lineRule="auto"/>
              <w:rPr>
                <w:rFonts w:asciiTheme="majorHAnsi" w:hAnsiTheme="majorHAnsi" w:cs="Mangal"/>
                <w:b/>
                <w:sz w:val="24"/>
                <w:szCs w:val="24"/>
                <w:lang w:bidi="hi-IN"/>
              </w:rPr>
            </w:pPr>
            <w:r w:rsidRPr="005011C3">
              <w:rPr>
                <w:rFonts w:asciiTheme="majorHAnsi" w:hAnsiTheme="majorHAnsi" w:cs="Mangal"/>
                <w:b/>
                <w:sz w:val="24"/>
                <w:szCs w:val="24"/>
                <w:lang w:bidi="hi-IN"/>
              </w:rPr>
              <w:t>Repayment</w:t>
            </w:r>
          </w:p>
        </w:tc>
        <w:tc>
          <w:tcPr>
            <w:tcW w:w="7108" w:type="dxa"/>
          </w:tcPr>
          <w:p w:rsidR="004671F1" w:rsidRPr="005011C3" w:rsidRDefault="00ED76AA" w:rsidP="00CB5EA8">
            <w:pPr>
              <w:spacing w:after="0" w:line="240" w:lineRule="auto"/>
              <w:rPr>
                <w:rFonts w:asciiTheme="majorHAnsi" w:hAnsiTheme="majorHAnsi" w:cs="Mangal"/>
                <w:sz w:val="24"/>
                <w:szCs w:val="24"/>
                <w:lang w:bidi="hi-IN"/>
              </w:rPr>
            </w:pPr>
            <w:r w:rsidRPr="005011C3">
              <w:rPr>
                <w:rFonts w:asciiTheme="majorHAnsi" w:hAnsiTheme="majorHAnsi" w:cs="Mangal"/>
                <w:sz w:val="24"/>
                <w:szCs w:val="24"/>
                <w:lang w:bidi="hi-IN"/>
              </w:rPr>
              <w:t xml:space="preserve">Upto 180 EMIs, </w:t>
            </w:r>
            <w:r w:rsidR="00CB5EA8" w:rsidRPr="005011C3">
              <w:rPr>
                <w:rFonts w:asciiTheme="majorHAnsi" w:hAnsiTheme="majorHAnsi" w:cs="Mangal"/>
                <w:sz w:val="24"/>
                <w:szCs w:val="24"/>
                <w:lang w:bidi="hi-IN"/>
              </w:rPr>
              <w:t xml:space="preserve">post </w:t>
            </w:r>
            <w:r w:rsidRPr="005011C3">
              <w:rPr>
                <w:rFonts w:asciiTheme="majorHAnsi" w:hAnsiTheme="majorHAnsi" w:cs="Mangal"/>
                <w:sz w:val="24"/>
                <w:szCs w:val="24"/>
                <w:lang w:bidi="hi-IN"/>
              </w:rPr>
              <w:t>moratorium period</w:t>
            </w:r>
          </w:p>
        </w:tc>
      </w:tr>
      <w:tr w:rsidR="00ED76AA" w:rsidTr="009C689E">
        <w:tc>
          <w:tcPr>
            <w:tcW w:w="3085" w:type="dxa"/>
          </w:tcPr>
          <w:p w:rsidR="00ED76AA" w:rsidRPr="00ED76AA" w:rsidRDefault="00ED76AA" w:rsidP="004671F1">
            <w:pPr>
              <w:spacing w:after="0" w:line="240" w:lineRule="auto"/>
              <w:rPr>
                <w:rFonts w:asciiTheme="majorHAnsi" w:hAnsiTheme="majorHAnsi" w:cs="Mangal"/>
                <w:b/>
                <w:sz w:val="20"/>
                <w:szCs w:val="20"/>
                <w:lang w:bidi="hi-IN"/>
              </w:rPr>
            </w:pPr>
          </w:p>
        </w:tc>
        <w:tc>
          <w:tcPr>
            <w:tcW w:w="7108" w:type="dxa"/>
          </w:tcPr>
          <w:p w:rsidR="00052A78" w:rsidRDefault="00052A78" w:rsidP="004671F1">
            <w:pPr>
              <w:spacing w:after="0" w:line="240" w:lineRule="auto"/>
              <w:rPr>
                <w:rFonts w:asciiTheme="majorHAnsi" w:hAnsiTheme="majorHAnsi" w:cs="Mangal"/>
                <w:lang w:bidi="hi-IN"/>
              </w:rPr>
            </w:pPr>
          </w:p>
          <w:p w:rsidR="006E031C" w:rsidRPr="007D3DAA" w:rsidRDefault="00F81A20" w:rsidP="004671F1">
            <w:pPr>
              <w:spacing w:after="0" w:line="240" w:lineRule="auto"/>
              <w:rPr>
                <w:rFonts w:asciiTheme="majorHAnsi" w:hAnsiTheme="majorHAnsi" w:cs="Mangal"/>
                <w:lang w:bidi="hi-IN"/>
              </w:rPr>
            </w:pPr>
            <w:r w:rsidRPr="007D3DAA">
              <w:rPr>
                <w:rFonts w:asciiTheme="majorHAnsi" w:hAnsiTheme="majorHAnsi" w:cs="Mangal"/>
                <w:lang w:bidi="hi-IN"/>
              </w:rPr>
              <w:t>*-Subject to change with change in repo rate.</w:t>
            </w:r>
          </w:p>
        </w:tc>
      </w:tr>
    </w:tbl>
    <w:p w:rsidR="004F5753" w:rsidRDefault="004F5753" w:rsidP="004671F1">
      <w:pPr>
        <w:spacing w:after="0" w:line="240" w:lineRule="auto"/>
        <w:rPr>
          <w:rFonts w:cs="Mangal"/>
          <w:b/>
          <w:sz w:val="26"/>
          <w:szCs w:val="26"/>
          <w:lang w:bidi="hi-IN"/>
        </w:rPr>
      </w:pPr>
    </w:p>
    <w:p w:rsidR="009D1F20" w:rsidRPr="00E2287F" w:rsidRDefault="009D1F20" w:rsidP="004F5753">
      <w:pPr>
        <w:spacing w:after="0" w:line="240" w:lineRule="auto"/>
        <w:jc w:val="center"/>
        <w:rPr>
          <w:rFonts w:ascii="Arial Black" w:hAnsi="Arial Black" w:cs="Mangal"/>
          <w:b/>
          <w:sz w:val="28"/>
          <w:szCs w:val="28"/>
          <w:u w:val="single"/>
          <w:lang w:bidi="hi-IN"/>
        </w:rPr>
      </w:pPr>
      <w:r w:rsidRPr="00E2287F">
        <w:rPr>
          <w:rFonts w:ascii="Arial Black" w:hAnsi="Arial Black" w:cs="Mangal"/>
          <w:b/>
          <w:sz w:val="28"/>
          <w:szCs w:val="28"/>
          <w:u w:val="single"/>
          <w:lang w:bidi="hi-IN"/>
        </w:rPr>
        <w:t>Contact Details:</w:t>
      </w:r>
    </w:p>
    <w:p w:rsidR="00E2287F" w:rsidRPr="00E2287F" w:rsidRDefault="00E2287F" w:rsidP="004F5753">
      <w:pPr>
        <w:spacing w:after="0" w:line="240" w:lineRule="auto"/>
        <w:jc w:val="center"/>
        <w:rPr>
          <w:rFonts w:ascii="Bernard MT Condensed" w:hAnsi="Bernard MT Condensed" w:cs="Mangal"/>
          <w:b/>
          <w:sz w:val="16"/>
          <w:szCs w:val="16"/>
          <w:u w:val="single"/>
          <w:lang w:bidi="hi-IN"/>
        </w:rPr>
      </w:pPr>
    </w:p>
    <w:p w:rsidR="00E2287F" w:rsidRPr="00E2287F" w:rsidRDefault="00E2287F" w:rsidP="004F5753">
      <w:pPr>
        <w:spacing w:after="0" w:line="240" w:lineRule="auto"/>
        <w:jc w:val="center"/>
        <w:rPr>
          <w:rFonts w:ascii="Algerian" w:hAnsi="Algerian" w:cs="Mangal"/>
          <w:b/>
          <w:sz w:val="26"/>
          <w:szCs w:val="26"/>
          <w:u w:val="single"/>
          <w:lang w:bidi="hi-IN"/>
        </w:rPr>
      </w:pPr>
      <w:r w:rsidRPr="00E2287F">
        <w:rPr>
          <w:rFonts w:ascii="Algerian" w:hAnsi="Algerian" w:cs="Mangal"/>
          <w:b/>
          <w:sz w:val="26"/>
          <w:szCs w:val="26"/>
          <w:u w:val="single"/>
          <w:lang w:bidi="hi-IN"/>
        </w:rPr>
        <w:t>INDIAN BANK</w:t>
      </w:r>
    </w:p>
    <w:p w:rsidR="00E2287F" w:rsidRPr="00E2287F" w:rsidRDefault="00E2287F" w:rsidP="004F5753">
      <w:pPr>
        <w:spacing w:after="0" w:line="240" w:lineRule="auto"/>
        <w:jc w:val="center"/>
        <w:rPr>
          <w:rFonts w:ascii="Algerian" w:hAnsi="Algerian" w:cs="Mangal"/>
          <w:b/>
          <w:sz w:val="26"/>
          <w:szCs w:val="26"/>
          <w:u w:val="single"/>
          <w:lang w:bidi="hi-IN"/>
        </w:rPr>
      </w:pPr>
      <w:r w:rsidRPr="00E2287F">
        <w:rPr>
          <w:rFonts w:ascii="Algerian" w:hAnsi="Algerian" w:cs="Mangal"/>
          <w:b/>
          <w:sz w:val="26"/>
          <w:szCs w:val="26"/>
          <w:u w:val="single"/>
          <w:lang w:bidi="hi-IN"/>
        </w:rPr>
        <w:t>CIVIL LINES(MAIN) BRANCH</w:t>
      </w:r>
    </w:p>
    <w:p w:rsidR="00E2287F" w:rsidRDefault="00E2287F" w:rsidP="004F5753">
      <w:pPr>
        <w:spacing w:after="0" w:line="240" w:lineRule="auto"/>
        <w:jc w:val="center"/>
        <w:rPr>
          <w:rFonts w:ascii="Algerian" w:hAnsi="Algerian" w:cs="Mangal"/>
          <w:b/>
          <w:sz w:val="26"/>
          <w:szCs w:val="26"/>
          <w:u w:val="single"/>
          <w:lang w:bidi="hi-IN"/>
        </w:rPr>
      </w:pPr>
      <w:r w:rsidRPr="00E2287F">
        <w:rPr>
          <w:rFonts w:ascii="Algerian" w:hAnsi="Algerian" w:cs="Mangal"/>
          <w:b/>
          <w:sz w:val="26"/>
          <w:szCs w:val="26"/>
          <w:u w:val="single"/>
          <w:lang w:bidi="hi-IN"/>
        </w:rPr>
        <w:t>Opp. to Vidhan Bhawan, Nagpur</w:t>
      </w:r>
      <w:r>
        <w:rPr>
          <w:rFonts w:ascii="Algerian" w:hAnsi="Algerian" w:cs="Mangal"/>
          <w:b/>
          <w:sz w:val="26"/>
          <w:szCs w:val="26"/>
          <w:u w:val="single"/>
          <w:lang w:bidi="hi-IN"/>
        </w:rPr>
        <w:t xml:space="preserve"> </w:t>
      </w:r>
      <w:r w:rsidRPr="00E2287F">
        <w:rPr>
          <w:rFonts w:ascii="Algerian" w:hAnsi="Algerian" w:cs="Mangal"/>
          <w:b/>
          <w:sz w:val="26"/>
          <w:szCs w:val="26"/>
          <w:u w:val="single"/>
          <w:lang w:bidi="hi-IN"/>
        </w:rPr>
        <w:t>-1</w:t>
      </w:r>
    </w:p>
    <w:p w:rsidR="00E2287F" w:rsidRPr="00E2287F" w:rsidRDefault="00E2287F" w:rsidP="004F5753">
      <w:pPr>
        <w:spacing w:after="0" w:line="240" w:lineRule="auto"/>
        <w:jc w:val="center"/>
        <w:rPr>
          <w:rFonts w:ascii="Algerian" w:hAnsi="Algerian" w:cs="Mangal"/>
          <w:b/>
          <w:sz w:val="26"/>
          <w:szCs w:val="26"/>
          <w:u w:val="single"/>
          <w:lang w:bidi="hi-IN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2693"/>
        <w:gridCol w:w="2835"/>
        <w:gridCol w:w="3402"/>
      </w:tblGrid>
      <w:tr w:rsidR="004F5753" w:rsidTr="00E2287F">
        <w:tc>
          <w:tcPr>
            <w:tcW w:w="2693" w:type="dxa"/>
          </w:tcPr>
          <w:p w:rsidR="004F5753" w:rsidRPr="00E2287F" w:rsidRDefault="004F5753" w:rsidP="00E2287F">
            <w:pPr>
              <w:spacing w:after="0" w:line="240" w:lineRule="auto"/>
              <w:jc w:val="center"/>
              <w:rPr>
                <w:rFonts w:ascii="Bernard MT Condensed" w:hAnsi="Bernard MT Condensed" w:cs="Mangal"/>
                <w:b/>
                <w:sz w:val="26"/>
                <w:szCs w:val="26"/>
                <w:lang w:bidi="hi-IN"/>
              </w:rPr>
            </w:pPr>
            <w:r w:rsidRPr="00E2287F">
              <w:rPr>
                <w:rFonts w:ascii="Bernard MT Condensed" w:hAnsi="Bernard MT Condensed" w:cs="Mangal"/>
                <w:b/>
                <w:sz w:val="26"/>
                <w:szCs w:val="26"/>
                <w:lang w:bidi="hi-IN"/>
              </w:rPr>
              <w:t>Name</w:t>
            </w:r>
          </w:p>
        </w:tc>
        <w:tc>
          <w:tcPr>
            <w:tcW w:w="2835" w:type="dxa"/>
          </w:tcPr>
          <w:p w:rsidR="004F5753" w:rsidRPr="00E2287F" w:rsidRDefault="004F5753" w:rsidP="00E2287F">
            <w:pPr>
              <w:spacing w:after="0" w:line="240" w:lineRule="auto"/>
              <w:jc w:val="center"/>
              <w:rPr>
                <w:rFonts w:ascii="Bernard MT Condensed" w:hAnsi="Bernard MT Condensed" w:cs="Mangal"/>
                <w:b/>
                <w:sz w:val="26"/>
                <w:szCs w:val="26"/>
                <w:lang w:bidi="hi-IN"/>
              </w:rPr>
            </w:pPr>
            <w:r w:rsidRPr="00E2287F">
              <w:rPr>
                <w:rFonts w:ascii="Bernard MT Condensed" w:hAnsi="Bernard MT Condensed" w:cs="Mangal"/>
                <w:b/>
                <w:sz w:val="26"/>
                <w:szCs w:val="26"/>
                <w:lang w:bidi="hi-IN"/>
              </w:rPr>
              <w:t>Designation</w:t>
            </w:r>
          </w:p>
        </w:tc>
        <w:tc>
          <w:tcPr>
            <w:tcW w:w="3402" w:type="dxa"/>
          </w:tcPr>
          <w:p w:rsidR="004F5753" w:rsidRPr="00E2287F" w:rsidRDefault="004F5753" w:rsidP="00E2287F">
            <w:pPr>
              <w:spacing w:after="0" w:line="240" w:lineRule="auto"/>
              <w:jc w:val="center"/>
              <w:rPr>
                <w:rFonts w:ascii="Bernard MT Condensed" w:hAnsi="Bernard MT Condensed" w:cs="Mangal"/>
                <w:b/>
                <w:sz w:val="26"/>
                <w:szCs w:val="26"/>
                <w:lang w:bidi="hi-IN"/>
              </w:rPr>
            </w:pPr>
            <w:r w:rsidRPr="00E2287F">
              <w:rPr>
                <w:rFonts w:ascii="Bernard MT Condensed" w:hAnsi="Bernard MT Condensed" w:cs="Mangal"/>
                <w:b/>
                <w:sz w:val="26"/>
                <w:szCs w:val="26"/>
                <w:lang w:bidi="hi-IN"/>
              </w:rPr>
              <w:t>Cell No</w:t>
            </w:r>
          </w:p>
        </w:tc>
      </w:tr>
      <w:tr w:rsidR="004F5753" w:rsidTr="00E2287F">
        <w:tc>
          <w:tcPr>
            <w:tcW w:w="2693" w:type="dxa"/>
          </w:tcPr>
          <w:p w:rsidR="004F5753" w:rsidRDefault="004F5753" w:rsidP="004671F1">
            <w:pPr>
              <w:spacing w:after="0" w:line="240" w:lineRule="auto"/>
              <w:rPr>
                <w:rFonts w:cs="Mangal"/>
                <w:b/>
                <w:sz w:val="26"/>
                <w:szCs w:val="26"/>
                <w:lang w:bidi="hi-IN"/>
              </w:rPr>
            </w:pPr>
            <w:r>
              <w:rPr>
                <w:rFonts w:cs="Mangal"/>
                <w:b/>
                <w:sz w:val="26"/>
                <w:szCs w:val="26"/>
                <w:lang w:bidi="hi-IN"/>
              </w:rPr>
              <w:t>Mr. S. C. Hota</w:t>
            </w:r>
          </w:p>
        </w:tc>
        <w:tc>
          <w:tcPr>
            <w:tcW w:w="2835" w:type="dxa"/>
          </w:tcPr>
          <w:p w:rsidR="004F5753" w:rsidRDefault="004F5753" w:rsidP="004671F1">
            <w:pPr>
              <w:spacing w:after="0" w:line="240" w:lineRule="auto"/>
              <w:rPr>
                <w:rFonts w:cs="Mangal"/>
                <w:b/>
                <w:sz w:val="26"/>
                <w:szCs w:val="26"/>
                <w:lang w:bidi="hi-IN"/>
              </w:rPr>
            </w:pPr>
            <w:r>
              <w:rPr>
                <w:rFonts w:cs="Mangal"/>
                <w:b/>
                <w:sz w:val="26"/>
                <w:szCs w:val="26"/>
                <w:lang w:bidi="hi-IN"/>
              </w:rPr>
              <w:t>AGM</w:t>
            </w:r>
          </w:p>
        </w:tc>
        <w:tc>
          <w:tcPr>
            <w:tcW w:w="3402" w:type="dxa"/>
          </w:tcPr>
          <w:p w:rsidR="004F5753" w:rsidRDefault="004F5753" w:rsidP="00E2287F">
            <w:pPr>
              <w:spacing w:after="0" w:line="240" w:lineRule="auto"/>
              <w:jc w:val="center"/>
              <w:rPr>
                <w:rFonts w:cs="Mangal"/>
                <w:b/>
                <w:sz w:val="26"/>
                <w:szCs w:val="26"/>
                <w:lang w:bidi="hi-IN"/>
              </w:rPr>
            </w:pPr>
            <w:r>
              <w:rPr>
                <w:rFonts w:cs="Mangal"/>
                <w:b/>
                <w:sz w:val="26"/>
                <w:szCs w:val="26"/>
                <w:lang w:bidi="hi-IN"/>
              </w:rPr>
              <w:t>9009698827</w:t>
            </w:r>
          </w:p>
        </w:tc>
      </w:tr>
      <w:tr w:rsidR="004F5753" w:rsidTr="00E2287F">
        <w:tc>
          <w:tcPr>
            <w:tcW w:w="2693" w:type="dxa"/>
          </w:tcPr>
          <w:p w:rsidR="004F5753" w:rsidRDefault="004F5753" w:rsidP="004671F1">
            <w:pPr>
              <w:spacing w:after="0" w:line="240" w:lineRule="auto"/>
              <w:rPr>
                <w:rFonts w:cs="Mangal"/>
                <w:b/>
                <w:sz w:val="26"/>
                <w:szCs w:val="26"/>
                <w:lang w:bidi="hi-IN"/>
              </w:rPr>
            </w:pPr>
            <w:r>
              <w:rPr>
                <w:rFonts w:cs="Mangal"/>
                <w:b/>
                <w:sz w:val="26"/>
                <w:szCs w:val="26"/>
                <w:lang w:bidi="hi-IN"/>
              </w:rPr>
              <w:t>Mr. Daljit Singh</w:t>
            </w:r>
          </w:p>
        </w:tc>
        <w:tc>
          <w:tcPr>
            <w:tcW w:w="2835" w:type="dxa"/>
          </w:tcPr>
          <w:p w:rsidR="004F5753" w:rsidRDefault="004F5753" w:rsidP="004671F1">
            <w:pPr>
              <w:spacing w:after="0" w:line="240" w:lineRule="auto"/>
              <w:rPr>
                <w:rFonts w:cs="Mangal"/>
                <w:b/>
                <w:sz w:val="26"/>
                <w:szCs w:val="26"/>
                <w:lang w:bidi="hi-IN"/>
              </w:rPr>
            </w:pPr>
            <w:r>
              <w:rPr>
                <w:rFonts w:cs="Mangal"/>
                <w:b/>
                <w:sz w:val="26"/>
                <w:szCs w:val="26"/>
                <w:lang w:bidi="hi-IN"/>
              </w:rPr>
              <w:t>CM</w:t>
            </w:r>
          </w:p>
        </w:tc>
        <w:tc>
          <w:tcPr>
            <w:tcW w:w="3402" w:type="dxa"/>
          </w:tcPr>
          <w:p w:rsidR="004F5753" w:rsidRDefault="004F5753" w:rsidP="00E2287F">
            <w:pPr>
              <w:spacing w:after="0" w:line="240" w:lineRule="auto"/>
              <w:jc w:val="center"/>
              <w:rPr>
                <w:rFonts w:cs="Mangal"/>
                <w:b/>
                <w:sz w:val="26"/>
                <w:szCs w:val="26"/>
                <w:lang w:bidi="hi-IN"/>
              </w:rPr>
            </w:pPr>
            <w:r>
              <w:rPr>
                <w:rFonts w:cs="Mangal"/>
                <w:b/>
                <w:sz w:val="26"/>
                <w:szCs w:val="26"/>
                <w:lang w:bidi="hi-IN"/>
              </w:rPr>
              <w:t>9130156935</w:t>
            </w:r>
          </w:p>
        </w:tc>
      </w:tr>
      <w:tr w:rsidR="004F5753" w:rsidTr="00E2287F">
        <w:tc>
          <w:tcPr>
            <w:tcW w:w="2693" w:type="dxa"/>
          </w:tcPr>
          <w:p w:rsidR="004F5753" w:rsidRDefault="004F5753" w:rsidP="004671F1">
            <w:pPr>
              <w:spacing w:after="0" w:line="240" w:lineRule="auto"/>
              <w:rPr>
                <w:rFonts w:cs="Mangal"/>
                <w:b/>
                <w:sz w:val="26"/>
                <w:szCs w:val="26"/>
                <w:lang w:bidi="hi-IN"/>
              </w:rPr>
            </w:pPr>
            <w:r>
              <w:rPr>
                <w:rFonts w:cs="Mangal"/>
                <w:b/>
                <w:sz w:val="26"/>
                <w:szCs w:val="26"/>
                <w:lang w:bidi="hi-IN"/>
              </w:rPr>
              <w:t>Mr. C. S. Wadighare</w:t>
            </w:r>
          </w:p>
        </w:tc>
        <w:tc>
          <w:tcPr>
            <w:tcW w:w="2835" w:type="dxa"/>
          </w:tcPr>
          <w:p w:rsidR="004F5753" w:rsidRDefault="004F5753" w:rsidP="004671F1">
            <w:pPr>
              <w:spacing w:after="0" w:line="240" w:lineRule="auto"/>
              <w:rPr>
                <w:rFonts w:cs="Mangal"/>
                <w:b/>
                <w:sz w:val="26"/>
                <w:szCs w:val="26"/>
                <w:lang w:bidi="hi-IN"/>
              </w:rPr>
            </w:pPr>
            <w:r>
              <w:rPr>
                <w:rFonts w:cs="Mangal"/>
                <w:b/>
                <w:sz w:val="26"/>
                <w:szCs w:val="26"/>
                <w:lang w:bidi="hi-IN"/>
              </w:rPr>
              <w:t>Manager-Marketing</w:t>
            </w:r>
          </w:p>
        </w:tc>
        <w:tc>
          <w:tcPr>
            <w:tcW w:w="3402" w:type="dxa"/>
          </w:tcPr>
          <w:p w:rsidR="004F5753" w:rsidRDefault="004F5753" w:rsidP="00E2287F">
            <w:pPr>
              <w:spacing w:after="0" w:line="240" w:lineRule="auto"/>
              <w:jc w:val="center"/>
              <w:rPr>
                <w:rFonts w:cs="Mangal"/>
                <w:b/>
                <w:sz w:val="26"/>
                <w:szCs w:val="26"/>
                <w:lang w:bidi="hi-IN"/>
              </w:rPr>
            </w:pPr>
            <w:r>
              <w:rPr>
                <w:rFonts w:cs="Mangal"/>
                <w:b/>
                <w:sz w:val="26"/>
                <w:szCs w:val="26"/>
                <w:lang w:bidi="hi-IN"/>
              </w:rPr>
              <w:t>9890398915</w:t>
            </w:r>
          </w:p>
        </w:tc>
      </w:tr>
      <w:tr w:rsidR="004F5753" w:rsidTr="00E2287F">
        <w:tc>
          <w:tcPr>
            <w:tcW w:w="2693" w:type="dxa"/>
          </w:tcPr>
          <w:p w:rsidR="004F5753" w:rsidRDefault="004F5753" w:rsidP="004671F1">
            <w:pPr>
              <w:spacing w:after="0" w:line="240" w:lineRule="auto"/>
              <w:rPr>
                <w:rFonts w:cs="Mangal"/>
                <w:b/>
                <w:sz w:val="26"/>
                <w:szCs w:val="26"/>
                <w:lang w:bidi="hi-IN"/>
              </w:rPr>
            </w:pPr>
            <w:r>
              <w:rPr>
                <w:rFonts w:cs="Mangal"/>
                <w:b/>
                <w:sz w:val="26"/>
                <w:szCs w:val="26"/>
                <w:lang w:bidi="hi-IN"/>
              </w:rPr>
              <w:t>Mr. Vivek Rodge</w:t>
            </w:r>
          </w:p>
        </w:tc>
        <w:tc>
          <w:tcPr>
            <w:tcW w:w="2835" w:type="dxa"/>
          </w:tcPr>
          <w:p w:rsidR="004F5753" w:rsidRDefault="004F5753" w:rsidP="004671F1">
            <w:pPr>
              <w:spacing w:after="0" w:line="240" w:lineRule="auto"/>
              <w:rPr>
                <w:rFonts w:cs="Mangal"/>
                <w:b/>
                <w:sz w:val="26"/>
                <w:szCs w:val="26"/>
                <w:lang w:bidi="hi-IN"/>
              </w:rPr>
            </w:pPr>
            <w:r>
              <w:rPr>
                <w:rFonts w:cs="Mangal"/>
                <w:b/>
                <w:sz w:val="26"/>
                <w:szCs w:val="26"/>
                <w:lang w:bidi="hi-IN"/>
              </w:rPr>
              <w:t>Officer-Marketing</w:t>
            </w:r>
          </w:p>
        </w:tc>
        <w:tc>
          <w:tcPr>
            <w:tcW w:w="3402" w:type="dxa"/>
          </w:tcPr>
          <w:p w:rsidR="004F5753" w:rsidRDefault="004F5753" w:rsidP="00E2287F">
            <w:pPr>
              <w:spacing w:after="0" w:line="240" w:lineRule="auto"/>
              <w:jc w:val="center"/>
              <w:rPr>
                <w:rFonts w:cs="Mangal"/>
                <w:b/>
                <w:sz w:val="26"/>
                <w:szCs w:val="26"/>
                <w:lang w:bidi="hi-IN"/>
              </w:rPr>
            </w:pPr>
            <w:r>
              <w:rPr>
                <w:rFonts w:cs="Mangal"/>
                <w:b/>
                <w:sz w:val="26"/>
                <w:szCs w:val="26"/>
                <w:lang w:bidi="hi-IN"/>
              </w:rPr>
              <w:t>7387033590</w:t>
            </w:r>
          </w:p>
        </w:tc>
      </w:tr>
    </w:tbl>
    <w:p w:rsidR="009D1F20" w:rsidRPr="004671F1" w:rsidRDefault="009D1F20" w:rsidP="004671F1">
      <w:pPr>
        <w:spacing w:after="0" w:line="240" w:lineRule="auto"/>
        <w:rPr>
          <w:rFonts w:cs="Mangal"/>
          <w:b/>
          <w:sz w:val="26"/>
          <w:szCs w:val="26"/>
          <w:lang w:bidi="hi-IN"/>
        </w:rPr>
      </w:pPr>
    </w:p>
    <w:sectPr w:rsidR="009D1F20" w:rsidRPr="004671F1" w:rsidSect="00A43EF8">
      <w:headerReference w:type="default" r:id="rId8"/>
      <w:type w:val="continuous"/>
      <w:pgSz w:w="11906" w:h="16838" w:code="9"/>
      <w:pgMar w:top="1956" w:right="849" w:bottom="1152" w:left="1080" w:header="180" w:footer="3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64" w:rsidRDefault="00DD3864">
      <w:pPr>
        <w:spacing w:after="0" w:line="240" w:lineRule="auto"/>
      </w:pPr>
      <w:r>
        <w:separator/>
      </w:r>
    </w:p>
  </w:endnote>
  <w:endnote w:type="continuationSeparator" w:id="1">
    <w:p w:rsidR="00DD3864" w:rsidRDefault="00DD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64" w:rsidRDefault="00DD3864">
      <w:pPr>
        <w:spacing w:after="0" w:line="240" w:lineRule="auto"/>
      </w:pPr>
      <w:r>
        <w:separator/>
      </w:r>
    </w:p>
  </w:footnote>
  <w:footnote w:type="continuationSeparator" w:id="1">
    <w:p w:rsidR="00DD3864" w:rsidRDefault="00DD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21" w:rsidRPr="000D57C6" w:rsidRDefault="00A43EF8" w:rsidP="00203238">
    <w:pPr>
      <w:pStyle w:val="Header"/>
      <w:tabs>
        <w:tab w:val="clear" w:pos="4320"/>
        <w:tab w:val="clear" w:pos="8640"/>
      </w:tabs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158115</wp:posOffset>
          </wp:positionV>
          <wp:extent cx="6790690" cy="824230"/>
          <wp:effectExtent l="19050" t="0" r="0" b="0"/>
          <wp:wrapTight wrapText="bothSides">
            <wp:wrapPolygon edited="0">
              <wp:start x="-61" y="0"/>
              <wp:lineTo x="-61" y="20968"/>
              <wp:lineTo x="21572" y="20968"/>
              <wp:lineTo x="21572" y="0"/>
              <wp:lineTo x="-61" y="0"/>
            </wp:wrapPolygon>
          </wp:wrapTight>
          <wp:docPr id="12" name="Picture 68" descr="http://10.100.6.213:6061/cnet/images/logo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http://10.100.6.213:6061/cnet/images/logo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069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4DDF">
      <w:rPr>
        <w:noProof/>
        <w:lang w:val="en-US"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3.75pt;margin-top:36.15pt;width:270pt;height:81.5pt;z-index:251655680;mso-position-horizontal-relative:text;mso-position-vertical-relative:text" filled="f" stroked="f">
          <v:textbox style="mso-next-textbox:#_x0000_s2053">
            <w:txbxContent>
              <w:p w:rsidR="000D57C6" w:rsidRPr="00CE527D" w:rsidRDefault="000D57C6" w:rsidP="000D57C6">
                <w:pPr>
                  <w:jc w:val="right"/>
                  <w:rPr>
                    <w:rFonts w:ascii="Nirmala UI" w:hAnsi="Nirmala UI" w:cs="Nirmala UI"/>
                    <w:b/>
                    <w:bCs/>
                    <w:szCs w:val="28"/>
                  </w:rPr>
                </w:pPr>
              </w:p>
            </w:txbxContent>
          </v:textbox>
        </v:shape>
      </w:pict>
    </w:r>
    <w:r w:rsidR="00EB4DDF">
      <w:rPr>
        <w:noProof/>
        <w:lang w:val="en-US" w:bidi="hi-IN"/>
      </w:rPr>
      <w:pict>
        <v:shape id="_x0000_s2056" type="#_x0000_t202" style="position:absolute;margin-left:-15.6pt;margin-top:64.5pt;width:252pt;height:61.05pt;z-index:-251659776;mso-position-horizontal-relative:text;mso-position-vertical-relative:text" stroked="f">
          <v:textbox style="mso-next-textbox:#_x0000_s2056">
            <w:txbxContent>
              <w:p w:rsidR="00F34F4A" w:rsidRDefault="00462967" w:rsidP="005E2576">
                <w:pPr>
                  <w:spacing w:after="0" w:line="240" w:lineRule="auto"/>
                  <w:contextualSpacing/>
                  <w:rPr>
                    <w:rFonts w:ascii="Kruti Dev 010" w:hAnsi="Kruti Dev 010" w:cs="Mangal"/>
                    <w:b/>
                    <w:bCs/>
                    <w:w w:val="135"/>
                    <w:sz w:val="10"/>
                    <w:szCs w:val="10"/>
                    <w:lang w:bidi="hi-IN"/>
                  </w:rPr>
                </w:pPr>
                <w:r>
                  <w:rPr>
                    <w:rFonts w:ascii="Kruti Dev 010" w:hAnsi="Kruti Dev 010" w:cs="Mangal"/>
                    <w:b/>
                    <w:bCs/>
                    <w:w w:val="135"/>
                    <w:sz w:val="10"/>
                    <w:szCs w:val="10"/>
                    <w:lang w:bidi="hi-IN"/>
                  </w:rPr>
                  <w:t xml:space="preserve">  </w:t>
                </w:r>
                <w:r w:rsidR="00FD3CB5">
                  <w:rPr>
                    <w:rFonts w:ascii="Kruti Dev 010" w:hAnsi="Kruti Dev 010" w:cs="Mangal"/>
                    <w:b/>
                    <w:bCs/>
                    <w:w w:val="135"/>
                    <w:sz w:val="10"/>
                    <w:szCs w:val="10"/>
                    <w:lang w:bidi="hi-IN"/>
                  </w:rPr>
                  <w:t xml:space="preserve">                </w:t>
                </w:r>
                <w:r w:rsidR="00242E2F">
                  <w:rPr>
                    <w:rFonts w:ascii="Kruti Dev 010" w:hAnsi="Kruti Dev 010" w:cs="Mangal"/>
                    <w:b/>
                    <w:bCs/>
                    <w:w w:val="135"/>
                    <w:sz w:val="10"/>
                    <w:szCs w:val="10"/>
                    <w:lang w:bidi="hi-IN"/>
                  </w:rPr>
                  <w:t xml:space="preserve"> </w:t>
                </w:r>
                <w:r w:rsidR="00FD3CB5">
                  <w:rPr>
                    <w:rFonts w:ascii="Kruti Dev 010" w:hAnsi="Kruti Dev 010" w:cs="Mangal"/>
                    <w:b/>
                    <w:bCs/>
                    <w:w w:val="135"/>
                    <w:sz w:val="10"/>
                    <w:szCs w:val="10"/>
                    <w:lang w:bidi="hi-IN"/>
                  </w:rPr>
                  <w:t xml:space="preserve"> </w:t>
                </w:r>
                <w:r w:rsidR="00242E2F">
                  <w:rPr>
                    <w:rFonts w:ascii="Kruti Dev 010" w:hAnsi="Kruti Dev 010" w:cs="Mangal"/>
                    <w:b/>
                    <w:bCs/>
                    <w:w w:val="135"/>
                    <w:sz w:val="10"/>
                    <w:szCs w:val="10"/>
                    <w:lang w:bidi="hi-IN"/>
                  </w:rPr>
                  <w:t xml:space="preserve">  </w:t>
                </w:r>
              </w:p>
              <w:p w:rsidR="000D57C6" w:rsidRPr="00A43EF8" w:rsidRDefault="00F34F4A" w:rsidP="00A43EF8">
                <w:pPr>
                  <w:spacing w:after="0" w:line="240" w:lineRule="auto"/>
                  <w:contextualSpacing/>
                  <w:rPr>
                    <w:rFonts w:ascii="Kruti Dev 010" w:hAnsi="Kruti Dev 010" w:cs="Mangal"/>
                    <w:b/>
                    <w:bCs/>
                    <w:w w:val="135"/>
                    <w:sz w:val="10"/>
                    <w:szCs w:val="10"/>
                    <w:lang w:bidi="hi-IN"/>
                  </w:rPr>
                </w:pPr>
                <w:r>
                  <w:rPr>
                    <w:rFonts w:ascii="Kruti Dev 010" w:hAnsi="Kruti Dev 010" w:cs="Mangal"/>
                    <w:b/>
                    <w:bCs/>
                    <w:w w:val="135"/>
                    <w:sz w:val="10"/>
                    <w:szCs w:val="10"/>
                    <w:lang w:bidi="hi-IN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CF3"/>
    <w:multiLevelType w:val="hybridMultilevel"/>
    <w:tmpl w:val="FE8C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2022"/>
    <w:multiLevelType w:val="hybridMultilevel"/>
    <w:tmpl w:val="F8BCE0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31D74"/>
    <w:multiLevelType w:val="hybridMultilevel"/>
    <w:tmpl w:val="F5D6992E"/>
    <w:lvl w:ilvl="0" w:tplc="3190C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94429"/>
    <w:multiLevelType w:val="hybridMultilevel"/>
    <w:tmpl w:val="1A16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0FC"/>
    <w:multiLevelType w:val="hybridMultilevel"/>
    <w:tmpl w:val="5CFC95F2"/>
    <w:lvl w:ilvl="0" w:tplc="2FF063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92745"/>
    <w:multiLevelType w:val="hybridMultilevel"/>
    <w:tmpl w:val="CA86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E654B"/>
    <w:multiLevelType w:val="hybridMultilevel"/>
    <w:tmpl w:val="7232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5FE4"/>
    <w:multiLevelType w:val="hybridMultilevel"/>
    <w:tmpl w:val="6E2E79B0"/>
    <w:lvl w:ilvl="0" w:tplc="CEF4F8B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5000E"/>
    <w:multiLevelType w:val="hybridMultilevel"/>
    <w:tmpl w:val="509AB8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902E8"/>
    <w:multiLevelType w:val="hybridMultilevel"/>
    <w:tmpl w:val="7A6CF1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1203CF"/>
    <w:multiLevelType w:val="hybridMultilevel"/>
    <w:tmpl w:val="CA86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D03ED"/>
    <w:multiLevelType w:val="hybridMultilevel"/>
    <w:tmpl w:val="1B4808DA"/>
    <w:lvl w:ilvl="0" w:tplc="9EA6B062">
      <w:start w:val="1"/>
      <w:numFmt w:val="decimal"/>
      <w:lvlText w:val="(%1)"/>
      <w:lvlJc w:val="left"/>
      <w:pPr>
        <w:ind w:left="744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45D2C"/>
    <w:multiLevelType w:val="hybridMultilevel"/>
    <w:tmpl w:val="D94832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DB61B0"/>
    <w:multiLevelType w:val="hybridMultilevel"/>
    <w:tmpl w:val="FFD4057C"/>
    <w:lvl w:ilvl="0" w:tplc="7B40C6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E776B"/>
    <w:multiLevelType w:val="hybridMultilevel"/>
    <w:tmpl w:val="CA86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1474F"/>
    <w:multiLevelType w:val="hybridMultilevel"/>
    <w:tmpl w:val="8A8455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76640"/>
    <w:multiLevelType w:val="hybridMultilevel"/>
    <w:tmpl w:val="F21CE2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3032A"/>
    <w:multiLevelType w:val="hybridMultilevel"/>
    <w:tmpl w:val="74E6FAF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072D7"/>
    <w:multiLevelType w:val="hybridMultilevel"/>
    <w:tmpl w:val="83C6D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E3ACA"/>
    <w:multiLevelType w:val="hybridMultilevel"/>
    <w:tmpl w:val="CA86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A2273"/>
    <w:multiLevelType w:val="hybridMultilevel"/>
    <w:tmpl w:val="A37A02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E7BBF"/>
    <w:multiLevelType w:val="hybridMultilevel"/>
    <w:tmpl w:val="5F581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C4BF0"/>
    <w:multiLevelType w:val="hybridMultilevel"/>
    <w:tmpl w:val="CE94A58E"/>
    <w:lvl w:ilvl="0" w:tplc="A3F6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angal" w:hAnsi="Mang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0B6A0C"/>
    <w:multiLevelType w:val="hybridMultilevel"/>
    <w:tmpl w:val="7232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C2A4E"/>
    <w:multiLevelType w:val="hybridMultilevel"/>
    <w:tmpl w:val="DAC8AD00"/>
    <w:lvl w:ilvl="0" w:tplc="26005BC4">
      <w:start w:val="2646"/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6B0E55BE"/>
    <w:multiLevelType w:val="hybridMultilevel"/>
    <w:tmpl w:val="323C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62384"/>
    <w:multiLevelType w:val="hybridMultilevel"/>
    <w:tmpl w:val="CE94A58E"/>
    <w:lvl w:ilvl="0" w:tplc="A3F6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angal" w:hAnsi="Mang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341709"/>
    <w:multiLevelType w:val="hybridMultilevel"/>
    <w:tmpl w:val="CA469E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E40F48"/>
    <w:multiLevelType w:val="hybridMultilevel"/>
    <w:tmpl w:val="CA86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A6EC2"/>
    <w:multiLevelType w:val="hybridMultilevel"/>
    <w:tmpl w:val="7232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D3A18"/>
    <w:multiLevelType w:val="hybridMultilevel"/>
    <w:tmpl w:val="BECE6B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F455B6"/>
    <w:multiLevelType w:val="hybridMultilevel"/>
    <w:tmpl w:val="CA86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F0434"/>
    <w:multiLevelType w:val="hybridMultilevel"/>
    <w:tmpl w:val="807EF340"/>
    <w:lvl w:ilvl="0" w:tplc="A5148504">
      <w:start w:val="1"/>
      <w:numFmt w:val="decimal"/>
      <w:lvlText w:val="(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20"/>
  </w:num>
  <w:num w:numId="5">
    <w:abstractNumId w:val="15"/>
  </w:num>
  <w:num w:numId="6">
    <w:abstractNumId w:val="9"/>
  </w:num>
  <w:num w:numId="7">
    <w:abstractNumId w:val="2"/>
  </w:num>
  <w:num w:numId="8">
    <w:abstractNumId w:val="17"/>
  </w:num>
  <w:num w:numId="9">
    <w:abstractNumId w:val="8"/>
  </w:num>
  <w:num w:numId="10">
    <w:abstractNumId w:val="30"/>
  </w:num>
  <w:num w:numId="11">
    <w:abstractNumId w:val="1"/>
  </w:num>
  <w:num w:numId="12">
    <w:abstractNumId w:val="27"/>
  </w:num>
  <w:num w:numId="13">
    <w:abstractNumId w:val="12"/>
  </w:num>
  <w:num w:numId="14">
    <w:abstractNumId w:val="4"/>
  </w:num>
  <w:num w:numId="15">
    <w:abstractNumId w:val="11"/>
  </w:num>
  <w:num w:numId="16">
    <w:abstractNumId w:val="13"/>
  </w:num>
  <w:num w:numId="17">
    <w:abstractNumId w:val="18"/>
  </w:num>
  <w:num w:numId="18">
    <w:abstractNumId w:val="32"/>
  </w:num>
  <w:num w:numId="19">
    <w:abstractNumId w:val="28"/>
  </w:num>
  <w:num w:numId="20">
    <w:abstractNumId w:val="21"/>
  </w:num>
  <w:num w:numId="21">
    <w:abstractNumId w:val="6"/>
  </w:num>
  <w:num w:numId="22">
    <w:abstractNumId w:val="29"/>
  </w:num>
  <w:num w:numId="23">
    <w:abstractNumId w:val="23"/>
  </w:num>
  <w:num w:numId="24">
    <w:abstractNumId w:val="5"/>
  </w:num>
  <w:num w:numId="25">
    <w:abstractNumId w:val="31"/>
  </w:num>
  <w:num w:numId="26">
    <w:abstractNumId w:val="19"/>
  </w:num>
  <w:num w:numId="27">
    <w:abstractNumId w:val="10"/>
  </w:num>
  <w:num w:numId="28">
    <w:abstractNumId w:val="14"/>
  </w:num>
  <w:num w:numId="29">
    <w:abstractNumId w:val="22"/>
  </w:num>
  <w:num w:numId="30">
    <w:abstractNumId w:val="26"/>
  </w:num>
  <w:num w:numId="31">
    <w:abstractNumId w:val="0"/>
  </w:num>
  <w:num w:numId="32">
    <w:abstractNumId w:val="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27BC"/>
    <w:rsid w:val="000041B9"/>
    <w:rsid w:val="00004E09"/>
    <w:rsid w:val="00007377"/>
    <w:rsid w:val="00010F6C"/>
    <w:rsid w:val="0001245E"/>
    <w:rsid w:val="000127FE"/>
    <w:rsid w:val="0001575F"/>
    <w:rsid w:val="00016540"/>
    <w:rsid w:val="00034B29"/>
    <w:rsid w:val="00046F9A"/>
    <w:rsid w:val="000522BB"/>
    <w:rsid w:val="00052A78"/>
    <w:rsid w:val="00054CE9"/>
    <w:rsid w:val="000560F2"/>
    <w:rsid w:val="0005660D"/>
    <w:rsid w:val="00060EA2"/>
    <w:rsid w:val="00072193"/>
    <w:rsid w:val="00073073"/>
    <w:rsid w:val="00073C35"/>
    <w:rsid w:val="00077D96"/>
    <w:rsid w:val="00083498"/>
    <w:rsid w:val="000843B1"/>
    <w:rsid w:val="0008740C"/>
    <w:rsid w:val="00090683"/>
    <w:rsid w:val="000918B9"/>
    <w:rsid w:val="000919B8"/>
    <w:rsid w:val="00096042"/>
    <w:rsid w:val="00097EC6"/>
    <w:rsid w:val="000A2337"/>
    <w:rsid w:val="000A2E6C"/>
    <w:rsid w:val="000B23BC"/>
    <w:rsid w:val="000B2AC1"/>
    <w:rsid w:val="000B3E6F"/>
    <w:rsid w:val="000B7394"/>
    <w:rsid w:val="000C1E1A"/>
    <w:rsid w:val="000C2D8A"/>
    <w:rsid w:val="000D1ED3"/>
    <w:rsid w:val="000D324B"/>
    <w:rsid w:val="000D57C6"/>
    <w:rsid w:val="000D65BC"/>
    <w:rsid w:val="000E1576"/>
    <w:rsid w:val="000E238B"/>
    <w:rsid w:val="000E30B9"/>
    <w:rsid w:val="000F2B29"/>
    <w:rsid w:val="00100680"/>
    <w:rsid w:val="00102F2F"/>
    <w:rsid w:val="00113BC6"/>
    <w:rsid w:val="00117279"/>
    <w:rsid w:val="00120C33"/>
    <w:rsid w:val="001223C2"/>
    <w:rsid w:val="0012640F"/>
    <w:rsid w:val="001269A4"/>
    <w:rsid w:val="00126C60"/>
    <w:rsid w:val="00131416"/>
    <w:rsid w:val="001400DF"/>
    <w:rsid w:val="0014244F"/>
    <w:rsid w:val="00150891"/>
    <w:rsid w:val="00153066"/>
    <w:rsid w:val="00161E93"/>
    <w:rsid w:val="0016314A"/>
    <w:rsid w:val="00165664"/>
    <w:rsid w:val="0017071C"/>
    <w:rsid w:val="00170736"/>
    <w:rsid w:val="0017479E"/>
    <w:rsid w:val="00176CBC"/>
    <w:rsid w:val="0017742A"/>
    <w:rsid w:val="00182FC8"/>
    <w:rsid w:val="0018643F"/>
    <w:rsid w:val="00187DEE"/>
    <w:rsid w:val="001908A5"/>
    <w:rsid w:val="001947C2"/>
    <w:rsid w:val="00195EB5"/>
    <w:rsid w:val="001A62E1"/>
    <w:rsid w:val="001B2480"/>
    <w:rsid w:val="001B4659"/>
    <w:rsid w:val="001B7A7E"/>
    <w:rsid w:val="001C06B0"/>
    <w:rsid w:val="001C39D9"/>
    <w:rsid w:val="001C481F"/>
    <w:rsid w:val="001C71A3"/>
    <w:rsid w:val="001D10CE"/>
    <w:rsid w:val="001E1375"/>
    <w:rsid w:val="001E203E"/>
    <w:rsid w:val="001E2756"/>
    <w:rsid w:val="001E4503"/>
    <w:rsid w:val="001E4964"/>
    <w:rsid w:val="001E79F4"/>
    <w:rsid w:val="001F2D17"/>
    <w:rsid w:val="001F6F72"/>
    <w:rsid w:val="001F7877"/>
    <w:rsid w:val="002019AC"/>
    <w:rsid w:val="00202C12"/>
    <w:rsid w:val="00203238"/>
    <w:rsid w:val="0020719A"/>
    <w:rsid w:val="0021086A"/>
    <w:rsid w:val="00212F73"/>
    <w:rsid w:val="0021469C"/>
    <w:rsid w:val="00217FA5"/>
    <w:rsid w:val="00220071"/>
    <w:rsid w:val="0022087E"/>
    <w:rsid w:val="00222276"/>
    <w:rsid w:val="00222364"/>
    <w:rsid w:val="00223158"/>
    <w:rsid w:val="00223914"/>
    <w:rsid w:val="002310C7"/>
    <w:rsid w:val="0023184C"/>
    <w:rsid w:val="00235278"/>
    <w:rsid w:val="00242E2F"/>
    <w:rsid w:val="00247EDC"/>
    <w:rsid w:val="00251523"/>
    <w:rsid w:val="0025701A"/>
    <w:rsid w:val="00261F41"/>
    <w:rsid w:val="00267DFC"/>
    <w:rsid w:val="0027265C"/>
    <w:rsid w:val="00275A96"/>
    <w:rsid w:val="00276D44"/>
    <w:rsid w:val="00282A75"/>
    <w:rsid w:val="00282F69"/>
    <w:rsid w:val="00283916"/>
    <w:rsid w:val="00284C25"/>
    <w:rsid w:val="00290DB3"/>
    <w:rsid w:val="0029406C"/>
    <w:rsid w:val="00294C4B"/>
    <w:rsid w:val="00294FF0"/>
    <w:rsid w:val="002A02F9"/>
    <w:rsid w:val="002A563B"/>
    <w:rsid w:val="002B73DC"/>
    <w:rsid w:val="002C2611"/>
    <w:rsid w:val="002D05AC"/>
    <w:rsid w:val="002E4645"/>
    <w:rsid w:val="002E75FE"/>
    <w:rsid w:val="002F09D6"/>
    <w:rsid w:val="002F6540"/>
    <w:rsid w:val="00300941"/>
    <w:rsid w:val="0030414E"/>
    <w:rsid w:val="00305A8B"/>
    <w:rsid w:val="00306997"/>
    <w:rsid w:val="003109E6"/>
    <w:rsid w:val="00313875"/>
    <w:rsid w:val="00313E18"/>
    <w:rsid w:val="00320009"/>
    <w:rsid w:val="00322662"/>
    <w:rsid w:val="0032708E"/>
    <w:rsid w:val="00327A7C"/>
    <w:rsid w:val="00327F23"/>
    <w:rsid w:val="00330C77"/>
    <w:rsid w:val="003315F2"/>
    <w:rsid w:val="003367D2"/>
    <w:rsid w:val="0035204A"/>
    <w:rsid w:val="0036098A"/>
    <w:rsid w:val="003632E0"/>
    <w:rsid w:val="00364240"/>
    <w:rsid w:val="0036574B"/>
    <w:rsid w:val="003772F7"/>
    <w:rsid w:val="00380E09"/>
    <w:rsid w:val="00382A87"/>
    <w:rsid w:val="003926BD"/>
    <w:rsid w:val="00392DBE"/>
    <w:rsid w:val="00396177"/>
    <w:rsid w:val="00397F5B"/>
    <w:rsid w:val="003A60BA"/>
    <w:rsid w:val="003A794C"/>
    <w:rsid w:val="003A7C1C"/>
    <w:rsid w:val="003C09A7"/>
    <w:rsid w:val="003C10BA"/>
    <w:rsid w:val="003C2ACF"/>
    <w:rsid w:val="003C6617"/>
    <w:rsid w:val="003D2B17"/>
    <w:rsid w:val="003D2D2F"/>
    <w:rsid w:val="003D394E"/>
    <w:rsid w:val="003D425B"/>
    <w:rsid w:val="003D5B4E"/>
    <w:rsid w:val="003E009A"/>
    <w:rsid w:val="003E2C27"/>
    <w:rsid w:val="003E61C5"/>
    <w:rsid w:val="003F197D"/>
    <w:rsid w:val="003F3572"/>
    <w:rsid w:val="003F6EDE"/>
    <w:rsid w:val="00405157"/>
    <w:rsid w:val="0040782C"/>
    <w:rsid w:val="004107E7"/>
    <w:rsid w:val="00410E40"/>
    <w:rsid w:val="00411018"/>
    <w:rsid w:val="004150F8"/>
    <w:rsid w:val="0041693D"/>
    <w:rsid w:val="00420346"/>
    <w:rsid w:val="0042324A"/>
    <w:rsid w:val="00423623"/>
    <w:rsid w:val="004258B5"/>
    <w:rsid w:val="00426895"/>
    <w:rsid w:val="00427544"/>
    <w:rsid w:val="0043127D"/>
    <w:rsid w:val="00432997"/>
    <w:rsid w:val="00433077"/>
    <w:rsid w:val="00434E76"/>
    <w:rsid w:val="00435520"/>
    <w:rsid w:val="00441749"/>
    <w:rsid w:val="0044364A"/>
    <w:rsid w:val="00443BDE"/>
    <w:rsid w:val="0044736B"/>
    <w:rsid w:val="00450297"/>
    <w:rsid w:val="00455F96"/>
    <w:rsid w:val="00462967"/>
    <w:rsid w:val="004643E7"/>
    <w:rsid w:val="004670A8"/>
    <w:rsid w:val="004671F1"/>
    <w:rsid w:val="004710DC"/>
    <w:rsid w:val="00472232"/>
    <w:rsid w:val="00485522"/>
    <w:rsid w:val="00490742"/>
    <w:rsid w:val="00492E1B"/>
    <w:rsid w:val="0049304C"/>
    <w:rsid w:val="004963DF"/>
    <w:rsid w:val="00496D96"/>
    <w:rsid w:val="004A1DFE"/>
    <w:rsid w:val="004A4119"/>
    <w:rsid w:val="004A68FD"/>
    <w:rsid w:val="004A7182"/>
    <w:rsid w:val="004A76CF"/>
    <w:rsid w:val="004B1D45"/>
    <w:rsid w:val="004B239E"/>
    <w:rsid w:val="004B542F"/>
    <w:rsid w:val="004C11F9"/>
    <w:rsid w:val="004C6751"/>
    <w:rsid w:val="004C67AA"/>
    <w:rsid w:val="004D1FC0"/>
    <w:rsid w:val="004D5728"/>
    <w:rsid w:val="004D6746"/>
    <w:rsid w:val="004E3C01"/>
    <w:rsid w:val="004E5434"/>
    <w:rsid w:val="004F1456"/>
    <w:rsid w:val="004F217F"/>
    <w:rsid w:val="004F48F3"/>
    <w:rsid w:val="004F5753"/>
    <w:rsid w:val="004F66B5"/>
    <w:rsid w:val="00500E37"/>
    <w:rsid w:val="005011C3"/>
    <w:rsid w:val="00501208"/>
    <w:rsid w:val="0050329F"/>
    <w:rsid w:val="00503436"/>
    <w:rsid w:val="00504DAF"/>
    <w:rsid w:val="00505FDF"/>
    <w:rsid w:val="00520D18"/>
    <w:rsid w:val="00523682"/>
    <w:rsid w:val="00530F10"/>
    <w:rsid w:val="00532F0A"/>
    <w:rsid w:val="005351AE"/>
    <w:rsid w:val="005447F5"/>
    <w:rsid w:val="005457A5"/>
    <w:rsid w:val="00550F24"/>
    <w:rsid w:val="005537AF"/>
    <w:rsid w:val="00554A95"/>
    <w:rsid w:val="005552B8"/>
    <w:rsid w:val="00565AA4"/>
    <w:rsid w:val="005704EB"/>
    <w:rsid w:val="0057356D"/>
    <w:rsid w:val="00574554"/>
    <w:rsid w:val="00576413"/>
    <w:rsid w:val="005854F0"/>
    <w:rsid w:val="00586096"/>
    <w:rsid w:val="00587289"/>
    <w:rsid w:val="00587F92"/>
    <w:rsid w:val="00592C4E"/>
    <w:rsid w:val="005955E5"/>
    <w:rsid w:val="0059608B"/>
    <w:rsid w:val="00596D2E"/>
    <w:rsid w:val="005B1708"/>
    <w:rsid w:val="005C7995"/>
    <w:rsid w:val="005D0879"/>
    <w:rsid w:val="005D26A5"/>
    <w:rsid w:val="005E2576"/>
    <w:rsid w:val="005E52CA"/>
    <w:rsid w:val="005F0AF2"/>
    <w:rsid w:val="005F4B22"/>
    <w:rsid w:val="005F79B1"/>
    <w:rsid w:val="00606737"/>
    <w:rsid w:val="0060729D"/>
    <w:rsid w:val="006172B5"/>
    <w:rsid w:val="0062043C"/>
    <w:rsid w:val="00632EAB"/>
    <w:rsid w:val="00642A85"/>
    <w:rsid w:val="00665D33"/>
    <w:rsid w:val="00665F04"/>
    <w:rsid w:val="006763AD"/>
    <w:rsid w:val="00680742"/>
    <w:rsid w:val="00684CE9"/>
    <w:rsid w:val="00692A98"/>
    <w:rsid w:val="00693A7D"/>
    <w:rsid w:val="00695300"/>
    <w:rsid w:val="006A1DF1"/>
    <w:rsid w:val="006A49B5"/>
    <w:rsid w:val="006A50C3"/>
    <w:rsid w:val="006B0373"/>
    <w:rsid w:val="006B0EA2"/>
    <w:rsid w:val="006C0E4E"/>
    <w:rsid w:val="006C1AD0"/>
    <w:rsid w:val="006C57AE"/>
    <w:rsid w:val="006C598D"/>
    <w:rsid w:val="006C7B2E"/>
    <w:rsid w:val="006C7C9C"/>
    <w:rsid w:val="006D1983"/>
    <w:rsid w:val="006D28BC"/>
    <w:rsid w:val="006D5D43"/>
    <w:rsid w:val="006E031C"/>
    <w:rsid w:val="006E1F50"/>
    <w:rsid w:val="006E331F"/>
    <w:rsid w:val="006F0859"/>
    <w:rsid w:val="006F3FD6"/>
    <w:rsid w:val="006F44D6"/>
    <w:rsid w:val="006F5916"/>
    <w:rsid w:val="006F67F2"/>
    <w:rsid w:val="00701C0F"/>
    <w:rsid w:val="00701CAC"/>
    <w:rsid w:val="007036B1"/>
    <w:rsid w:val="00712CA3"/>
    <w:rsid w:val="00713EE9"/>
    <w:rsid w:val="00715639"/>
    <w:rsid w:val="00721335"/>
    <w:rsid w:val="007228D1"/>
    <w:rsid w:val="00723A61"/>
    <w:rsid w:val="007335A1"/>
    <w:rsid w:val="00736183"/>
    <w:rsid w:val="00736F6F"/>
    <w:rsid w:val="00736FD3"/>
    <w:rsid w:val="007410E0"/>
    <w:rsid w:val="00751BB1"/>
    <w:rsid w:val="00754E2E"/>
    <w:rsid w:val="00757251"/>
    <w:rsid w:val="00757728"/>
    <w:rsid w:val="007605C9"/>
    <w:rsid w:val="00762C32"/>
    <w:rsid w:val="007642D4"/>
    <w:rsid w:val="00771137"/>
    <w:rsid w:val="0077126B"/>
    <w:rsid w:val="007729B7"/>
    <w:rsid w:val="007813C4"/>
    <w:rsid w:val="00781CF7"/>
    <w:rsid w:val="007832C3"/>
    <w:rsid w:val="00785B87"/>
    <w:rsid w:val="0078710F"/>
    <w:rsid w:val="007952D2"/>
    <w:rsid w:val="007A22AE"/>
    <w:rsid w:val="007A40AA"/>
    <w:rsid w:val="007A4B76"/>
    <w:rsid w:val="007A5859"/>
    <w:rsid w:val="007A6FCB"/>
    <w:rsid w:val="007B1805"/>
    <w:rsid w:val="007B2626"/>
    <w:rsid w:val="007C34DD"/>
    <w:rsid w:val="007D2806"/>
    <w:rsid w:val="007D3DAA"/>
    <w:rsid w:val="007D522B"/>
    <w:rsid w:val="007E187A"/>
    <w:rsid w:val="007E44A7"/>
    <w:rsid w:val="007E75F2"/>
    <w:rsid w:val="007F3872"/>
    <w:rsid w:val="007F4548"/>
    <w:rsid w:val="007F6043"/>
    <w:rsid w:val="007F6DA7"/>
    <w:rsid w:val="007F6E8C"/>
    <w:rsid w:val="008010A7"/>
    <w:rsid w:val="00806635"/>
    <w:rsid w:val="00820006"/>
    <w:rsid w:val="00820CD4"/>
    <w:rsid w:val="00821F67"/>
    <w:rsid w:val="00822178"/>
    <w:rsid w:val="00822448"/>
    <w:rsid w:val="0082424F"/>
    <w:rsid w:val="00825077"/>
    <w:rsid w:val="008256E3"/>
    <w:rsid w:val="0082760D"/>
    <w:rsid w:val="00827891"/>
    <w:rsid w:val="0083285B"/>
    <w:rsid w:val="0083442B"/>
    <w:rsid w:val="00836EF8"/>
    <w:rsid w:val="00841877"/>
    <w:rsid w:val="00843450"/>
    <w:rsid w:val="00846AE2"/>
    <w:rsid w:val="0084775A"/>
    <w:rsid w:val="00847F83"/>
    <w:rsid w:val="00851882"/>
    <w:rsid w:val="00851E9F"/>
    <w:rsid w:val="00853D0A"/>
    <w:rsid w:val="008576AB"/>
    <w:rsid w:val="008637BE"/>
    <w:rsid w:val="008642F0"/>
    <w:rsid w:val="00866179"/>
    <w:rsid w:val="00866FB8"/>
    <w:rsid w:val="008670EE"/>
    <w:rsid w:val="008725A4"/>
    <w:rsid w:val="0089105B"/>
    <w:rsid w:val="0089213E"/>
    <w:rsid w:val="00896385"/>
    <w:rsid w:val="008972AF"/>
    <w:rsid w:val="008A330E"/>
    <w:rsid w:val="008B1627"/>
    <w:rsid w:val="008C1CA2"/>
    <w:rsid w:val="008C5FA4"/>
    <w:rsid w:val="008C61A3"/>
    <w:rsid w:val="008D148D"/>
    <w:rsid w:val="008D3A33"/>
    <w:rsid w:val="008D4355"/>
    <w:rsid w:val="008E134A"/>
    <w:rsid w:val="008E1DD7"/>
    <w:rsid w:val="008E41D5"/>
    <w:rsid w:val="008F567B"/>
    <w:rsid w:val="008F5892"/>
    <w:rsid w:val="008F64CF"/>
    <w:rsid w:val="008F68FD"/>
    <w:rsid w:val="00903485"/>
    <w:rsid w:val="0090511F"/>
    <w:rsid w:val="0090517C"/>
    <w:rsid w:val="00912604"/>
    <w:rsid w:val="00912A74"/>
    <w:rsid w:val="00914A62"/>
    <w:rsid w:val="00914DA3"/>
    <w:rsid w:val="0092205B"/>
    <w:rsid w:val="00922168"/>
    <w:rsid w:val="0093101C"/>
    <w:rsid w:val="009339D6"/>
    <w:rsid w:val="00933AB5"/>
    <w:rsid w:val="00936E5F"/>
    <w:rsid w:val="00946B31"/>
    <w:rsid w:val="009475A5"/>
    <w:rsid w:val="00947C64"/>
    <w:rsid w:val="009501C4"/>
    <w:rsid w:val="009503F1"/>
    <w:rsid w:val="0095462D"/>
    <w:rsid w:val="0095559E"/>
    <w:rsid w:val="00956352"/>
    <w:rsid w:val="00956426"/>
    <w:rsid w:val="00963473"/>
    <w:rsid w:val="009760E8"/>
    <w:rsid w:val="009773CB"/>
    <w:rsid w:val="00977E49"/>
    <w:rsid w:val="009811ED"/>
    <w:rsid w:val="009852C5"/>
    <w:rsid w:val="00985387"/>
    <w:rsid w:val="00987767"/>
    <w:rsid w:val="00991F5A"/>
    <w:rsid w:val="009A05E6"/>
    <w:rsid w:val="009A2B31"/>
    <w:rsid w:val="009A4A3A"/>
    <w:rsid w:val="009A7725"/>
    <w:rsid w:val="009A7AE1"/>
    <w:rsid w:val="009B0AD3"/>
    <w:rsid w:val="009B1AE0"/>
    <w:rsid w:val="009B726F"/>
    <w:rsid w:val="009C1A7C"/>
    <w:rsid w:val="009C357C"/>
    <w:rsid w:val="009C37FC"/>
    <w:rsid w:val="009C5D8A"/>
    <w:rsid w:val="009C682B"/>
    <w:rsid w:val="009C689E"/>
    <w:rsid w:val="009C6925"/>
    <w:rsid w:val="009D163A"/>
    <w:rsid w:val="009D1F20"/>
    <w:rsid w:val="009D4AB9"/>
    <w:rsid w:val="009D70EB"/>
    <w:rsid w:val="009D7859"/>
    <w:rsid w:val="009D7C23"/>
    <w:rsid w:val="009E2D99"/>
    <w:rsid w:val="009E5F2D"/>
    <w:rsid w:val="009E61FA"/>
    <w:rsid w:val="009E6F31"/>
    <w:rsid w:val="009F2A10"/>
    <w:rsid w:val="009F494E"/>
    <w:rsid w:val="009F68F5"/>
    <w:rsid w:val="009F7368"/>
    <w:rsid w:val="009F7DB0"/>
    <w:rsid w:val="009F7FD1"/>
    <w:rsid w:val="00A01272"/>
    <w:rsid w:val="00A0171D"/>
    <w:rsid w:val="00A02ADE"/>
    <w:rsid w:val="00A057C6"/>
    <w:rsid w:val="00A15C2F"/>
    <w:rsid w:val="00A15CC7"/>
    <w:rsid w:val="00A20546"/>
    <w:rsid w:val="00A23592"/>
    <w:rsid w:val="00A27CEE"/>
    <w:rsid w:val="00A361A1"/>
    <w:rsid w:val="00A36221"/>
    <w:rsid w:val="00A36BCE"/>
    <w:rsid w:val="00A4212B"/>
    <w:rsid w:val="00A43EF8"/>
    <w:rsid w:val="00A50AF6"/>
    <w:rsid w:val="00A63181"/>
    <w:rsid w:val="00A63C29"/>
    <w:rsid w:val="00A6634B"/>
    <w:rsid w:val="00A66A29"/>
    <w:rsid w:val="00A67790"/>
    <w:rsid w:val="00A812F8"/>
    <w:rsid w:val="00A84730"/>
    <w:rsid w:val="00A86EE8"/>
    <w:rsid w:val="00A909C4"/>
    <w:rsid w:val="00A91518"/>
    <w:rsid w:val="00A92544"/>
    <w:rsid w:val="00A957DF"/>
    <w:rsid w:val="00AA3ABC"/>
    <w:rsid w:val="00AA57D3"/>
    <w:rsid w:val="00AB4236"/>
    <w:rsid w:val="00AB4EBC"/>
    <w:rsid w:val="00AB685C"/>
    <w:rsid w:val="00AC742A"/>
    <w:rsid w:val="00AD1239"/>
    <w:rsid w:val="00AD2F35"/>
    <w:rsid w:val="00AE20F0"/>
    <w:rsid w:val="00AF21B7"/>
    <w:rsid w:val="00AF3AC4"/>
    <w:rsid w:val="00B00540"/>
    <w:rsid w:val="00B03FCB"/>
    <w:rsid w:val="00B04EA6"/>
    <w:rsid w:val="00B0521A"/>
    <w:rsid w:val="00B07F13"/>
    <w:rsid w:val="00B11115"/>
    <w:rsid w:val="00B1326B"/>
    <w:rsid w:val="00B17660"/>
    <w:rsid w:val="00B32C8F"/>
    <w:rsid w:val="00B33F2D"/>
    <w:rsid w:val="00B35809"/>
    <w:rsid w:val="00B376CF"/>
    <w:rsid w:val="00B4246E"/>
    <w:rsid w:val="00B44F63"/>
    <w:rsid w:val="00B4548E"/>
    <w:rsid w:val="00B50AE6"/>
    <w:rsid w:val="00B57812"/>
    <w:rsid w:val="00B61516"/>
    <w:rsid w:val="00B63FA1"/>
    <w:rsid w:val="00B725E6"/>
    <w:rsid w:val="00B73334"/>
    <w:rsid w:val="00B77297"/>
    <w:rsid w:val="00B80438"/>
    <w:rsid w:val="00B87811"/>
    <w:rsid w:val="00B914D7"/>
    <w:rsid w:val="00B957E6"/>
    <w:rsid w:val="00BA1CF4"/>
    <w:rsid w:val="00BA2D1D"/>
    <w:rsid w:val="00BA7199"/>
    <w:rsid w:val="00BA7831"/>
    <w:rsid w:val="00BB0E0A"/>
    <w:rsid w:val="00BB1B5B"/>
    <w:rsid w:val="00BB33A6"/>
    <w:rsid w:val="00BB7ADC"/>
    <w:rsid w:val="00BC0A3B"/>
    <w:rsid w:val="00BC7CF6"/>
    <w:rsid w:val="00BD733D"/>
    <w:rsid w:val="00BD74A0"/>
    <w:rsid w:val="00BE2343"/>
    <w:rsid w:val="00BE35F2"/>
    <w:rsid w:val="00BE45BB"/>
    <w:rsid w:val="00BE6106"/>
    <w:rsid w:val="00BE7114"/>
    <w:rsid w:val="00BE776E"/>
    <w:rsid w:val="00BE7C00"/>
    <w:rsid w:val="00BF08F8"/>
    <w:rsid w:val="00BF2ED9"/>
    <w:rsid w:val="00BF7516"/>
    <w:rsid w:val="00C01E42"/>
    <w:rsid w:val="00C02C98"/>
    <w:rsid w:val="00C036C6"/>
    <w:rsid w:val="00C04525"/>
    <w:rsid w:val="00C062CE"/>
    <w:rsid w:val="00C162E2"/>
    <w:rsid w:val="00C20883"/>
    <w:rsid w:val="00C246F8"/>
    <w:rsid w:val="00C264FA"/>
    <w:rsid w:val="00C43405"/>
    <w:rsid w:val="00C4481A"/>
    <w:rsid w:val="00C45506"/>
    <w:rsid w:val="00C46075"/>
    <w:rsid w:val="00C46AA5"/>
    <w:rsid w:val="00C531E5"/>
    <w:rsid w:val="00C56D45"/>
    <w:rsid w:val="00C651F5"/>
    <w:rsid w:val="00C737C8"/>
    <w:rsid w:val="00C76BA3"/>
    <w:rsid w:val="00C811CC"/>
    <w:rsid w:val="00C82B79"/>
    <w:rsid w:val="00C84E03"/>
    <w:rsid w:val="00C87567"/>
    <w:rsid w:val="00C91BDB"/>
    <w:rsid w:val="00C944CE"/>
    <w:rsid w:val="00CA066A"/>
    <w:rsid w:val="00CA1F02"/>
    <w:rsid w:val="00CA3196"/>
    <w:rsid w:val="00CA60BA"/>
    <w:rsid w:val="00CB0706"/>
    <w:rsid w:val="00CB29AC"/>
    <w:rsid w:val="00CB35A7"/>
    <w:rsid w:val="00CB40AF"/>
    <w:rsid w:val="00CB5645"/>
    <w:rsid w:val="00CB5EA8"/>
    <w:rsid w:val="00CB7F20"/>
    <w:rsid w:val="00CC0A8E"/>
    <w:rsid w:val="00CC23A2"/>
    <w:rsid w:val="00CC27BC"/>
    <w:rsid w:val="00CC4A1B"/>
    <w:rsid w:val="00CC4FEC"/>
    <w:rsid w:val="00CD06A6"/>
    <w:rsid w:val="00CD121D"/>
    <w:rsid w:val="00CD1D26"/>
    <w:rsid w:val="00CD20D3"/>
    <w:rsid w:val="00CD3C3A"/>
    <w:rsid w:val="00CD4B21"/>
    <w:rsid w:val="00CE4EEA"/>
    <w:rsid w:val="00CE7367"/>
    <w:rsid w:val="00CF07FB"/>
    <w:rsid w:val="00CF0F95"/>
    <w:rsid w:val="00CF1D8E"/>
    <w:rsid w:val="00CF2B75"/>
    <w:rsid w:val="00CF57D7"/>
    <w:rsid w:val="00CF63C2"/>
    <w:rsid w:val="00CF764E"/>
    <w:rsid w:val="00D00D83"/>
    <w:rsid w:val="00D044B0"/>
    <w:rsid w:val="00D046BE"/>
    <w:rsid w:val="00D0511A"/>
    <w:rsid w:val="00D05676"/>
    <w:rsid w:val="00D078E9"/>
    <w:rsid w:val="00D13108"/>
    <w:rsid w:val="00D136BE"/>
    <w:rsid w:val="00D16804"/>
    <w:rsid w:val="00D16C80"/>
    <w:rsid w:val="00D30F2D"/>
    <w:rsid w:val="00D35F45"/>
    <w:rsid w:val="00D4060E"/>
    <w:rsid w:val="00D44E3C"/>
    <w:rsid w:val="00D45A28"/>
    <w:rsid w:val="00D47DC8"/>
    <w:rsid w:val="00D51531"/>
    <w:rsid w:val="00D56DCA"/>
    <w:rsid w:val="00D57F2A"/>
    <w:rsid w:val="00D60E56"/>
    <w:rsid w:val="00D62977"/>
    <w:rsid w:val="00D6476E"/>
    <w:rsid w:val="00D75A47"/>
    <w:rsid w:val="00D830D2"/>
    <w:rsid w:val="00D8395C"/>
    <w:rsid w:val="00D85D3A"/>
    <w:rsid w:val="00D90BF3"/>
    <w:rsid w:val="00D97635"/>
    <w:rsid w:val="00DA1101"/>
    <w:rsid w:val="00DA298B"/>
    <w:rsid w:val="00DA77E4"/>
    <w:rsid w:val="00DB4F03"/>
    <w:rsid w:val="00DB5774"/>
    <w:rsid w:val="00DC1A1E"/>
    <w:rsid w:val="00DC72A8"/>
    <w:rsid w:val="00DD3864"/>
    <w:rsid w:val="00DD716E"/>
    <w:rsid w:val="00DE6014"/>
    <w:rsid w:val="00DE70AB"/>
    <w:rsid w:val="00DF3D29"/>
    <w:rsid w:val="00DF469E"/>
    <w:rsid w:val="00DF5D3B"/>
    <w:rsid w:val="00DF6F38"/>
    <w:rsid w:val="00DF7895"/>
    <w:rsid w:val="00E030A3"/>
    <w:rsid w:val="00E05B42"/>
    <w:rsid w:val="00E06BEE"/>
    <w:rsid w:val="00E16DE7"/>
    <w:rsid w:val="00E17C24"/>
    <w:rsid w:val="00E22161"/>
    <w:rsid w:val="00E2285A"/>
    <w:rsid w:val="00E2287F"/>
    <w:rsid w:val="00E22B15"/>
    <w:rsid w:val="00E26BA9"/>
    <w:rsid w:val="00E272A0"/>
    <w:rsid w:val="00E31736"/>
    <w:rsid w:val="00E318D2"/>
    <w:rsid w:val="00E3742B"/>
    <w:rsid w:val="00E416EB"/>
    <w:rsid w:val="00E41744"/>
    <w:rsid w:val="00E42D8A"/>
    <w:rsid w:val="00E432BA"/>
    <w:rsid w:val="00E45A94"/>
    <w:rsid w:val="00E468A2"/>
    <w:rsid w:val="00E55D20"/>
    <w:rsid w:val="00E60B2E"/>
    <w:rsid w:val="00E662DB"/>
    <w:rsid w:val="00E67057"/>
    <w:rsid w:val="00E70EAD"/>
    <w:rsid w:val="00E746F7"/>
    <w:rsid w:val="00E80021"/>
    <w:rsid w:val="00E8774D"/>
    <w:rsid w:val="00E90E41"/>
    <w:rsid w:val="00E93609"/>
    <w:rsid w:val="00E93961"/>
    <w:rsid w:val="00E94B4A"/>
    <w:rsid w:val="00E95617"/>
    <w:rsid w:val="00E96E4D"/>
    <w:rsid w:val="00EA032B"/>
    <w:rsid w:val="00EA3FCA"/>
    <w:rsid w:val="00EA41D9"/>
    <w:rsid w:val="00EA4852"/>
    <w:rsid w:val="00EB3732"/>
    <w:rsid w:val="00EB4DDF"/>
    <w:rsid w:val="00EC70DB"/>
    <w:rsid w:val="00ED3387"/>
    <w:rsid w:val="00ED5B79"/>
    <w:rsid w:val="00ED76AA"/>
    <w:rsid w:val="00EE1DF4"/>
    <w:rsid w:val="00EE4FD2"/>
    <w:rsid w:val="00EF5CF7"/>
    <w:rsid w:val="00F01713"/>
    <w:rsid w:val="00F058F1"/>
    <w:rsid w:val="00F1613D"/>
    <w:rsid w:val="00F22716"/>
    <w:rsid w:val="00F22BF8"/>
    <w:rsid w:val="00F2559F"/>
    <w:rsid w:val="00F34F4A"/>
    <w:rsid w:val="00F36392"/>
    <w:rsid w:val="00F36429"/>
    <w:rsid w:val="00F3716F"/>
    <w:rsid w:val="00F41046"/>
    <w:rsid w:val="00F447FE"/>
    <w:rsid w:val="00F44957"/>
    <w:rsid w:val="00F5222C"/>
    <w:rsid w:val="00F53B4C"/>
    <w:rsid w:val="00F548E1"/>
    <w:rsid w:val="00F555D4"/>
    <w:rsid w:val="00F66864"/>
    <w:rsid w:val="00F67966"/>
    <w:rsid w:val="00F81A20"/>
    <w:rsid w:val="00F82D59"/>
    <w:rsid w:val="00F837D1"/>
    <w:rsid w:val="00F8579E"/>
    <w:rsid w:val="00F861C3"/>
    <w:rsid w:val="00F9525C"/>
    <w:rsid w:val="00FA373F"/>
    <w:rsid w:val="00FA4B2A"/>
    <w:rsid w:val="00FB74FF"/>
    <w:rsid w:val="00FC1F75"/>
    <w:rsid w:val="00FC2124"/>
    <w:rsid w:val="00FC5CA9"/>
    <w:rsid w:val="00FC7CEA"/>
    <w:rsid w:val="00FD156B"/>
    <w:rsid w:val="00FD3CB5"/>
    <w:rsid w:val="00FD40D5"/>
    <w:rsid w:val="00FD4EDC"/>
    <w:rsid w:val="00FE39E6"/>
    <w:rsid w:val="00FF0452"/>
    <w:rsid w:val="00FF53CF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83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52D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434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34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70DB"/>
    <w:rPr>
      <w:rFonts w:ascii="Tahoma" w:hAnsi="Tahoma" w:cs="Tahoma"/>
      <w:sz w:val="16"/>
      <w:szCs w:val="16"/>
    </w:rPr>
  </w:style>
  <w:style w:type="paragraph" w:customStyle="1" w:styleId="DefaultParagraphFont1">
    <w:name w:val="Default Paragraph Font1"/>
    <w:semiHidden/>
    <w:rsid w:val="00126C60"/>
    <w:rPr>
      <w:rFonts w:ascii="Times New Roman" w:eastAsia="Times New Roman" w:hAnsi="Times New Roman"/>
      <w:lang w:bidi="hi-IN"/>
    </w:rPr>
  </w:style>
  <w:style w:type="character" w:styleId="Hyperlink">
    <w:name w:val="Hyperlink"/>
    <w:basedOn w:val="DefaultParagraphFont"/>
    <w:uiPriority w:val="99"/>
    <w:unhideWhenUsed/>
    <w:rsid w:val="00126C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16E"/>
    <w:pPr>
      <w:ind w:left="720"/>
      <w:contextualSpacing/>
    </w:pPr>
  </w:style>
  <w:style w:type="paragraph" w:customStyle="1" w:styleId="Default">
    <w:name w:val="Default"/>
    <w:rsid w:val="00467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9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0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09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82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5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0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99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5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46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223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66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260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093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450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4213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580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835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858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0126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10.100.6.213:6061/cnet/images/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helpdesk.ib.in/cnet/hd_ma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8E82-33F7-455C-A05C-6E20C211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Links>
    <vt:vector size="12" baseType="variant">
      <vt:variant>
        <vt:i4>65583</vt:i4>
      </vt:variant>
      <vt:variant>
        <vt:i4>-1</vt:i4>
      </vt:variant>
      <vt:variant>
        <vt:i4>2060</vt:i4>
      </vt:variant>
      <vt:variant>
        <vt:i4>4</vt:i4>
      </vt:variant>
      <vt:variant>
        <vt:lpwstr>http://helpdesk.ib.in/cnet/hd_main.aspx</vt:lpwstr>
      </vt:variant>
      <vt:variant>
        <vt:lpwstr/>
      </vt:variant>
      <vt:variant>
        <vt:i4>1376264</vt:i4>
      </vt:variant>
      <vt:variant>
        <vt:i4>-1</vt:i4>
      </vt:variant>
      <vt:variant>
        <vt:i4>2060</vt:i4>
      </vt:variant>
      <vt:variant>
        <vt:i4>1</vt:i4>
      </vt:variant>
      <vt:variant>
        <vt:lpwstr>http://10.100.6.213:6061/cnet/images/logo.png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Elangovan</dc:creator>
  <cp:lastModifiedBy>6316834</cp:lastModifiedBy>
  <cp:revision>35</cp:revision>
  <cp:lastPrinted>2020-08-17T13:22:00Z</cp:lastPrinted>
  <dcterms:created xsi:type="dcterms:W3CDTF">2020-08-17T09:59:00Z</dcterms:created>
  <dcterms:modified xsi:type="dcterms:W3CDTF">2020-08-17T13:24:00Z</dcterms:modified>
</cp:coreProperties>
</file>